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1E2" w:rsidRDefault="004F51E2" w:rsidP="004F51E2">
      <w:pPr>
        <w:ind w:firstLineChars="200" w:firstLine="643"/>
        <w:rPr>
          <w:rFonts w:ascii="仿宋_GB2312" w:eastAsia="仿宋_GB2312" w:hAnsi="仿宋" w:cs="仿宋_GB2312"/>
          <w:b/>
          <w:bCs/>
          <w:color w:val="333333"/>
          <w:kern w:val="0"/>
          <w:sz w:val="32"/>
          <w:szCs w:val="32"/>
          <w:shd w:val="clear" w:color="auto" w:fill="FFFFFF"/>
        </w:rPr>
      </w:pPr>
    </w:p>
    <w:p w:rsidR="004F51E2" w:rsidRDefault="004F51E2" w:rsidP="004F51E2">
      <w:pPr>
        <w:ind w:firstLineChars="200" w:firstLine="643"/>
        <w:rPr>
          <w:rFonts w:ascii="仿宋_GB2312" w:eastAsia="仿宋_GB2312" w:hAnsi="仿宋" w:cs="仿宋_GB2312"/>
          <w:b/>
          <w:bCs/>
          <w:color w:val="333333"/>
          <w:kern w:val="0"/>
          <w:sz w:val="32"/>
          <w:szCs w:val="32"/>
          <w:shd w:val="clear" w:color="auto" w:fill="FFFFFF"/>
        </w:rPr>
      </w:pPr>
      <w:r w:rsidRPr="004F51E2">
        <w:rPr>
          <w:rFonts w:ascii="仿宋_GB2312" w:eastAsia="仿宋_GB2312" w:hAnsi="仿宋" w:cs="仿宋_GB2312" w:hint="eastAsia"/>
          <w:b/>
          <w:bCs/>
          <w:color w:val="FF0000"/>
          <w:kern w:val="0"/>
          <w:sz w:val="32"/>
          <w:szCs w:val="32"/>
          <w:shd w:val="clear" w:color="auto" w:fill="FFFFFF"/>
        </w:rPr>
        <w:t>亲爱的网友，感谢您参与此次问卷调查！为了有效回收问卷，请您在答题卡内作答，并留下您的姓名及联系方式，我们会对您提出的问题及时进行回复</w:t>
      </w:r>
      <w:r>
        <w:rPr>
          <w:rFonts w:ascii="仿宋_GB2312" w:eastAsia="仿宋_GB2312" w:hAnsi="仿宋" w:cs="仿宋_GB2312" w:hint="eastAsia"/>
          <w:b/>
          <w:bCs/>
          <w:color w:val="FF0000"/>
          <w:kern w:val="0"/>
          <w:sz w:val="32"/>
          <w:szCs w:val="32"/>
          <w:shd w:val="clear" w:color="auto" w:fill="FFFFFF"/>
        </w:rPr>
        <w:t>。作答完毕后，请您将答题卡发送至我们的邮箱</w:t>
      </w:r>
      <w:r w:rsidR="00E46061">
        <w:rPr>
          <w:rFonts w:ascii="仿宋_GB2312" w:eastAsia="仿宋_GB2312" w:hAnsi="仿宋" w:cs="仿宋_GB2312" w:hint="eastAsia"/>
          <w:b/>
          <w:bCs/>
          <w:color w:val="FF0000"/>
          <w:kern w:val="0"/>
          <w:sz w:val="32"/>
          <w:szCs w:val="32"/>
          <w:shd w:val="clear" w:color="auto" w:fill="FFFFFF"/>
        </w:rPr>
        <w:t>cfsjcy@139</w:t>
      </w:r>
      <w:r>
        <w:rPr>
          <w:rFonts w:ascii="仿宋_GB2312" w:eastAsia="仿宋_GB2312" w:hAnsi="仿宋" w:cs="仿宋_GB2312" w:hint="eastAsia"/>
          <w:b/>
          <w:bCs/>
          <w:color w:val="FF0000"/>
          <w:kern w:val="0"/>
          <w:sz w:val="32"/>
          <w:szCs w:val="32"/>
          <w:shd w:val="clear" w:color="auto" w:fill="FFFFFF"/>
        </w:rPr>
        <w:t>.com,</w:t>
      </w:r>
      <w:r w:rsidRPr="004F51E2">
        <w:rPr>
          <w:rFonts w:ascii="仿宋_GB2312" w:eastAsia="仿宋_GB2312" w:hAnsi="仿宋" w:cs="仿宋_GB2312" w:hint="eastAsia"/>
          <w:b/>
          <w:bCs/>
          <w:color w:val="FF0000"/>
          <w:kern w:val="0"/>
          <w:sz w:val="32"/>
          <w:szCs w:val="32"/>
          <w:shd w:val="clear" w:color="auto" w:fill="FFFFFF"/>
        </w:rPr>
        <w:t>感谢</w:t>
      </w:r>
      <w:r>
        <w:rPr>
          <w:rFonts w:ascii="仿宋_GB2312" w:eastAsia="仿宋_GB2312" w:hAnsi="仿宋" w:cs="仿宋_GB2312" w:hint="eastAsia"/>
          <w:b/>
          <w:bCs/>
          <w:color w:val="FF0000"/>
          <w:kern w:val="0"/>
          <w:sz w:val="32"/>
          <w:szCs w:val="32"/>
          <w:shd w:val="clear" w:color="auto" w:fill="FFFFFF"/>
        </w:rPr>
        <w:t>您的配合。</w:t>
      </w:r>
    </w:p>
    <w:p w:rsidR="004F51E2" w:rsidRDefault="004F51E2" w:rsidP="004F51E2">
      <w:pPr>
        <w:ind w:firstLineChars="200" w:firstLine="643"/>
        <w:rPr>
          <w:rFonts w:ascii="仿宋_GB2312" w:eastAsia="仿宋_GB2312" w:hAnsi="仿宋" w:cs="仿宋_GB2312"/>
          <w:b/>
          <w:bCs/>
          <w:color w:val="000000" w:themeColor="text1"/>
          <w:kern w:val="0"/>
          <w:sz w:val="32"/>
          <w:szCs w:val="32"/>
          <w:shd w:val="clear" w:color="auto" w:fill="FFFFFF"/>
        </w:rPr>
      </w:pPr>
    </w:p>
    <w:p w:rsidR="004F51E2" w:rsidRDefault="004F51E2" w:rsidP="004F51E2">
      <w:pPr>
        <w:ind w:firstLineChars="200" w:firstLine="640"/>
        <w:jc w:val="center"/>
        <w:rPr>
          <w:rFonts w:ascii="黑体" w:eastAsia="黑体" w:hAnsi="黑体" w:cs="仿宋_GB2312"/>
          <w:bCs/>
          <w:color w:val="000000" w:themeColor="text1"/>
          <w:kern w:val="0"/>
          <w:sz w:val="32"/>
          <w:szCs w:val="32"/>
          <w:shd w:val="clear" w:color="auto" w:fill="FFFFFF"/>
        </w:rPr>
      </w:pPr>
    </w:p>
    <w:p w:rsidR="004F51E2" w:rsidRPr="004F51E2" w:rsidRDefault="004F51E2" w:rsidP="00186071">
      <w:pPr>
        <w:ind w:firstLineChars="200" w:firstLine="640"/>
        <w:jc w:val="center"/>
        <w:rPr>
          <w:rFonts w:ascii="黑体" w:eastAsia="黑体" w:hAnsi="黑体" w:cs="仿宋_GB2312"/>
          <w:bCs/>
          <w:color w:val="000000" w:themeColor="text1"/>
          <w:kern w:val="0"/>
          <w:sz w:val="32"/>
          <w:szCs w:val="32"/>
          <w:shd w:val="clear" w:color="auto" w:fill="FFFFFF"/>
        </w:rPr>
      </w:pPr>
      <w:r w:rsidRPr="004F51E2">
        <w:rPr>
          <w:rFonts w:ascii="黑体" w:eastAsia="黑体" w:hAnsi="黑体" w:cs="仿宋_GB2312" w:hint="eastAsia"/>
          <w:bCs/>
          <w:color w:val="000000" w:themeColor="text1"/>
          <w:kern w:val="0"/>
          <w:sz w:val="32"/>
          <w:szCs w:val="32"/>
          <w:shd w:val="clear" w:color="auto" w:fill="FFFFFF"/>
        </w:rPr>
        <w:t>答题卡</w:t>
      </w:r>
    </w:p>
    <w:p w:rsidR="004F51E2" w:rsidRDefault="004F51E2" w:rsidP="004F51E2">
      <w:pPr>
        <w:ind w:firstLineChars="200" w:firstLine="643"/>
        <w:jc w:val="left"/>
        <w:rPr>
          <w:rFonts w:ascii="仿宋_GB2312" w:eastAsia="仿宋_GB2312" w:hAnsi="仿宋" w:cs="仿宋_GB2312"/>
          <w:b/>
          <w:bCs/>
          <w:color w:val="000000" w:themeColor="text1"/>
          <w:kern w:val="0"/>
          <w:sz w:val="32"/>
          <w:szCs w:val="32"/>
          <w:shd w:val="clear" w:color="auto" w:fill="FFFFFF"/>
        </w:rPr>
      </w:pPr>
      <w:r>
        <w:rPr>
          <w:rFonts w:ascii="仿宋_GB2312" w:eastAsia="仿宋_GB2312" w:hAnsi="仿宋" w:cs="仿宋_GB2312" w:hint="eastAsia"/>
          <w:b/>
          <w:bCs/>
          <w:color w:val="000000" w:themeColor="text1"/>
          <w:kern w:val="0"/>
          <w:sz w:val="32"/>
          <w:szCs w:val="32"/>
          <w:shd w:val="clear" w:color="auto" w:fill="FFFFFF"/>
        </w:rPr>
        <w:t>答题规则：A是  B否  C不清楚  D其他（选择“其他”选项的请注明缘由）</w:t>
      </w:r>
    </w:p>
    <w:tbl>
      <w:tblPr>
        <w:tblStyle w:val="a5"/>
        <w:tblW w:w="8537" w:type="dxa"/>
        <w:tblLook w:val="04A0"/>
      </w:tblPr>
      <w:tblGrid>
        <w:gridCol w:w="1707"/>
        <w:gridCol w:w="1707"/>
        <w:gridCol w:w="1707"/>
        <w:gridCol w:w="1708"/>
        <w:gridCol w:w="1708"/>
      </w:tblGrid>
      <w:tr w:rsidR="004F51E2" w:rsidTr="004F51E2">
        <w:trPr>
          <w:trHeight w:val="622"/>
        </w:trPr>
        <w:tc>
          <w:tcPr>
            <w:tcW w:w="1707" w:type="dxa"/>
          </w:tcPr>
          <w:p w:rsidR="004F51E2" w:rsidRDefault="004F51E2" w:rsidP="004F51E2">
            <w:pPr>
              <w:rPr>
                <w:rFonts w:ascii="仿宋_GB2312" w:eastAsia="仿宋_GB2312" w:hAnsi="仿宋" w:cs="仿宋_GB2312"/>
                <w:b/>
                <w:bCs/>
                <w:color w:val="000000" w:themeColor="text1"/>
                <w:kern w:val="0"/>
                <w:sz w:val="32"/>
                <w:szCs w:val="32"/>
                <w:shd w:val="clear" w:color="auto" w:fill="FFFFFF"/>
              </w:rPr>
            </w:pPr>
            <w:r>
              <w:rPr>
                <w:rFonts w:ascii="仿宋_GB2312" w:eastAsia="仿宋_GB2312" w:hAnsi="仿宋" w:cs="仿宋_GB2312" w:hint="eastAsia"/>
                <w:b/>
                <w:bCs/>
                <w:color w:val="000000" w:themeColor="text1"/>
                <w:kern w:val="0"/>
                <w:sz w:val="32"/>
                <w:szCs w:val="32"/>
                <w:shd w:val="clear" w:color="auto" w:fill="FFFFFF"/>
              </w:rPr>
              <w:t>1.</w:t>
            </w:r>
          </w:p>
        </w:tc>
        <w:tc>
          <w:tcPr>
            <w:tcW w:w="1707" w:type="dxa"/>
          </w:tcPr>
          <w:p w:rsidR="004F51E2" w:rsidRDefault="004F51E2" w:rsidP="004F51E2">
            <w:pPr>
              <w:rPr>
                <w:rFonts w:ascii="仿宋_GB2312" w:eastAsia="仿宋_GB2312" w:hAnsi="仿宋" w:cs="仿宋_GB2312"/>
                <w:b/>
                <w:bCs/>
                <w:color w:val="000000" w:themeColor="text1"/>
                <w:kern w:val="0"/>
                <w:sz w:val="32"/>
                <w:szCs w:val="32"/>
                <w:shd w:val="clear" w:color="auto" w:fill="FFFFFF"/>
              </w:rPr>
            </w:pPr>
            <w:r>
              <w:rPr>
                <w:rFonts w:ascii="仿宋_GB2312" w:eastAsia="仿宋_GB2312" w:hAnsi="仿宋" w:cs="仿宋_GB2312" w:hint="eastAsia"/>
                <w:b/>
                <w:bCs/>
                <w:color w:val="000000" w:themeColor="text1"/>
                <w:kern w:val="0"/>
                <w:sz w:val="32"/>
                <w:szCs w:val="32"/>
                <w:shd w:val="clear" w:color="auto" w:fill="FFFFFF"/>
              </w:rPr>
              <w:t>2.</w:t>
            </w:r>
          </w:p>
        </w:tc>
        <w:tc>
          <w:tcPr>
            <w:tcW w:w="1707" w:type="dxa"/>
          </w:tcPr>
          <w:p w:rsidR="004F51E2" w:rsidRDefault="004F51E2" w:rsidP="004F51E2">
            <w:pPr>
              <w:rPr>
                <w:rFonts w:ascii="仿宋_GB2312" w:eastAsia="仿宋_GB2312" w:hAnsi="仿宋" w:cs="仿宋_GB2312"/>
                <w:b/>
                <w:bCs/>
                <w:color w:val="000000" w:themeColor="text1"/>
                <w:kern w:val="0"/>
                <w:sz w:val="32"/>
                <w:szCs w:val="32"/>
                <w:shd w:val="clear" w:color="auto" w:fill="FFFFFF"/>
              </w:rPr>
            </w:pPr>
            <w:r>
              <w:rPr>
                <w:rFonts w:ascii="仿宋_GB2312" w:eastAsia="仿宋_GB2312" w:hAnsi="仿宋" w:cs="仿宋_GB2312" w:hint="eastAsia"/>
                <w:b/>
                <w:bCs/>
                <w:color w:val="000000" w:themeColor="text1"/>
                <w:kern w:val="0"/>
                <w:sz w:val="32"/>
                <w:szCs w:val="32"/>
                <w:shd w:val="clear" w:color="auto" w:fill="FFFFFF"/>
              </w:rPr>
              <w:t>3.</w:t>
            </w:r>
          </w:p>
        </w:tc>
        <w:tc>
          <w:tcPr>
            <w:tcW w:w="1708" w:type="dxa"/>
          </w:tcPr>
          <w:p w:rsidR="004F51E2" w:rsidRDefault="004F51E2" w:rsidP="004F51E2">
            <w:pPr>
              <w:rPr>
                <w:rFonts w:ascii="仿宋_GB2312" w:eastAsia="仿宋_GB2312" w:hAnsi="仿宋" w:cs="仿宋_GB2312"/>
                <w:b/>
                <w:bCs/>
                <w:color w:val="000000" w:themeColor="text1"/>
                <w:kern w:val="0"/>
                <w:sz w:val="32"/>
                <w:szCs w:val="32"/>
                <w:shd w:val="clear" w:color="auto" w:fill="FFFFFF"/>
              </w:rPr>
            </w:pPr>
            <w:r>
              <w:rPr>
                <w:rFonts w:ascii="仿宋_GB2312" w:eastAsia="仿宋_GB2312" w:hAnsi="仿宋" w:cs="仿宋_GB2312" w:hint="eastAsia"/>
                <w:b/>
                <w:bCs/>
                <w:color w:val="000000" w:themeColor="text1"/>
                <w:kern w:val="0"/>
                <w:sz w:val="32"/>
                <w:szCs w:val="32"/>
                <w:shd w:val="clear" w:color="auto" w:fill="FFFFFF"/>
              </w:rPr>
              <w:t>4.</w:t>
            </w:r>
          </w:p>
        </w:tc>
        <w:tc>
          <w:tcPr>
            <w:tcW w:w="1708" w:type="dxa"/>
          </w:tcPr>
          <w:p w:rsidR="004F51E2" w:rsidRDefault="004F51E2" w:rsidP="004F51E2">
            <w:pPr>
              <w:rPr>
                <w:rFonts w:ascii="仿宋_GB2312" w:eastAsia="仿宋_GB2312" w:hAnsi="仿宋" w:cs="仿宋_GB2312"/>
                <w:b/>
                <w:bCs/>
                <w:color w:val="000000" w:themeColor="text1"/>
                <w:kern w:val="0"/>
                <w:sz w:val="32"/>
                <w:szCs w:val="32"/>
                <w:shd w:val="clear" w:color="auto" w:fill="FFFFFF"/>
              </w:rPr>
            </w:pPr>
            <w:r>
              <w:rPr>
                <w:rFonts w:ascii="仿宋_GB2312" w:eastAsia="仿宋_GB2312" w:hAnsi="仿宋" w:cs="仿宋_GB2312" w:hint="eastAsia"/>
                <w:b/>
                <w:bCs/>
                <w:color w:val="000000" w:themeColor="text1"/>
                <w:kern w:val="0"/>
                <w:sz w:val="32"/>
                <w:szCs w:val="32"/>
                <w:shd w:val="clear" w:color="auto" w:fill="FFFFFF"/>
              </w:rPr>
              <w:t>5.</w:t>
            </w:r>
          </w:p>
        </w:tc>
      </w:tr>
      <w:tr w:rsidR="004F51E2" w:rsidTr="004F51E2">
        <w:trPr>
          <w:trHeight w:val="637"/>
        </w:trPr>
        <w:tc>
          <w:tcPr>
            <w:tcW w:w="1707" w:type="dxa"/>
          </w:tcPr>
          <w:p w:rsidR="004F51E2" w:rsidRDefault="004F51E2" w:rsidP="004F51E2">
            <w:pPr>
              <w:rPr>
                <w:rFonts w:ascii="仿宋_GB2312" w:eastAsia="仿宋_GB2312" w:hAnsi="仿宋" w:cs="仿宋_GB2312"/>
                <w:b/>
                <w:bCs/>
                <w:color w:val="000000" w:themeColor="text1"/>
                <w:kern w:val="0"/>
                <w:sz w:val="32"/>
                <w:szCs w:val="32"/>
                <w:shd w:val="clear" w:color="auto" w:fill="FFFFFF"/>
              </w:rPr>
            </w:pPr>
            <w:r>
              <w:rPr>
                <w:rFonts w:ascii="仿宋_GB2312" w:eastAsia="仿宋_GB2312" w:hAnsi="仿宋" w:cs="仿宋_GB2312" w:hint="eastAsia"/>
                <w:b/>
                <w:bCs/>
                <w:color w:val="000000" w:themeColor="text1"/>
                <w:kern w:val="0"/>
                <w:sz w:val="32"/>
                <w:szCs w:val="32"/>
                <w:shd w:val="clear" w:color="auto" w:fill="FFFFFF"/>
              </w:rPr>
              <w:t>6.</w:t>
            </w:r>
          </w:p>
        </w:tc>
        <w:tc>
          <w:tcPr>
            <w:tcW w:w="1707" w:type="dxa"/>
          </w:tcPr>
          <w:p w:rsidR="004F51E2" w:rsidRDefault="004F51E2" w:rsidP="004F51E2">
            <w:pPr>
              <w:rPr>
                <w:rFonts w:ascii="仿宋_GB2312" w:eastAsia="仿宋_GB2312" w:hAnsi="仿宋" w:cs="仿宋_GB2312"/>
                <w:b/>
                <w:bCs/>
                <w:color w:val="000000" w:themeColor="text1"/>
                <w:kern w:val="0"/>
                <w:sz w:val="32"/>
                <w:szCs w:val="32"/>
                <w:shd w:val="clear" w:color="auto" w:fill="FFFFFF"/>
              </w:rPr>
            </w:pPr>
            <w:r>
              <w:rPr>
                <w:rFonts w:ascii="仿宋_GB2312" w:eastAsia="仿宋_GB2312" w:hAnsi="仿宋" w:cs="仿宋_GB2312" w:hint="eastAsia"/>
                <w:b/>
                <w:bCs/>
                <w:color w:val="000000" w:themeColor="text1"/>
                <w:kern w:val="0"/>
                <w:sz w:val="32"/>
                <w:szCs w:val="32"/>
                <w:shd w:val="clear" w:color="auto" w:fill="FFFFFF"/>
              </w:rPr>
              <w:t>7.</w:t>
            </w:r>
          </w:p>
        </w:tc>
        <w:tc>
          <w:tcPr>
            <w:tcW w:w="1707" w:type="dxa"/>
          </w:tcPr>
          <w:p w:rsidR="004F51E2" w:rsidRDefault="004F51E2" w:rsidP="004F51E2">
            <w:pPr>
              <w:rPr>
                <w:rFonts w:ascii="仿宋_GB2312" w:eastAsia="仿宋_GB2312" w:hAnsi="仿宋" w:cs="仿宋_GB2312"/>
                <w:b/>
                <w:bCs/>
                <w:color w:val="000000" w:themeColor="text1"/>
                <w:kern w:val="0"/>
                <w:sz w:val="32"/>
                <w:szCs w:val="32"/>
                <w:shd w:val="clear" w:color="auto" w:fill="FFFFFF"/>
              </w:rPr>
            </w:pPr>
            <w:r>
              <w:rPr>
                <w:rFonts w:ascii="仿宋_GB2312" w:eastAsia="仿宋_GB2312" w:hAnsi="仿宋" w:cs="仿宋_GB2312" w:hint="eastAsia"/>
                <w:b/>
                <w:bCs/>
                <w:color w:val="000000" w:themeColor="text1"/>
                <w:kern w:val="0"/>
                <w:sz w:val="32"/>
                <w:szCs w:val="32"/>
                <w:shd w:val="clear" w:color="auto" w:fill="FFFFFF"/>
              </w:rPr>
              <w:t>8.</w:t>
            </w:r>
          </w:p>
        </w:tc>
        <w:tc>
          <w:tcPr>
            <w:tcW w:w="1708" w:type="dxa"/>
          </w:tcPr>
          <w:p w:rsidR="004F51E2" w:rsidRDefault="004F51E2" w:rsidP="004F51E2">
            <w:pPr>
              <w:rPr>
                <w:rFonts w:ascii="仿宋_GB2312" w:eastAsia="仿宋_GB2312" w:hAnsi="仿宋" w:cs="仿宋_GB2312"/>
                <w:b/>
                <w:bCs/>
                <w:color w:val="000000" w:themeColor="text1"/>
                <w:kern w:val="0"/>
                <w:sz w:val="32"/>
                <w:szCs w:val="32"/>
                <w:shd w:val="clear" w:color="auto" w:fill="FFFFFF"/>
              </w:rPr>
            </w:pPr>
            <w:r>
              <w:rPr>
                <w:rFonts w:ascii="仿宋_GB2312" w:eastAsia="仿宋_GB2312" w:hAnsi="仿宋" w:cs="仿宋_GB2312" w:hint="eastAsia"/>
                <w:b/>
                <w:bCs/>
                <w:color w:val="000000" w:themeColor="text1"/>
                <w:kern w:val="0"/>
                <w:sz w:val="32"/>
                <w:szCs w:val="32"/>
                <w:shd w:val="clear" w:color="auto" w:fill="FFFFFF"/>
              </w:rPr>
              <w:t>9.</w:t>
            </w:r>
          </w:p>
        </w:tc>
        <w:tc>
          <w:tcPr>
            <w:tcW w:w="1708" w:type="dxa"/>
          </w:tcPr>
          <w:p w:rsidR="004F51E2" w:rsidRDefault="004F51E2" w:rsidP="004F51E2">
            <w:pPr>
              <w:rPr>
                <w:rFonts w:ascii="仿宋_GB2312" w:eastAsia="仿宋_GB2312" w:hAnsi="仿宋" w:cs="仿宋_GB2312"/>
                <w:b/>
                <w:bCs/>
                <w:color w:val="000000" w:themeColor="text1"/>
                <w:kern w:val="0"/>
                <w:sz w:val="32"/>
                <w:szCs w:val="32"/>
                <w:shd w:val="clear" w:color="auto" w:fill="FFFFFF"/>
              </w:rPr>
            </w:pPr>
            <w:r>
              <w:rPr>
                <w:rFonts w:ascii="仿宋_GB2312" w:eastAsia="仿宋_GB2312" w:hAnsi="仿宋" w:cs="仿宋_GB2312" w:hint="eastAsia"/>
                <w:b/>
                <w:bCs/>
                <w:color w:val="000000" w:themeColor="text1"/>
                <w:kern w:val="0"/>
                <w:sz w:val="32"/>
                <w:szCs w:val="32"/>
                <w:shd w:val="clear" w:color="auto" w:fill="FFFFFF"/>
              </w:rPr>
              <w:t>10.</w:t>
            </w:r>
          </w:p>
        </w:tc>
      </w:tr>
      <w:tr w:rsidR="004F51E2" w:rsidTr="004F51E2">
        <w:trPr>
          <w:trHeight w:val="622"/>
        </w:trPr>
        <w:tc>
          <w:tcPr>
            <w:tcW w:w="1707" w:type="dxa"/>
          </w:tcPr>
          <w:p w:rsidR="004F51E2" w:rsidRDefault="004F51E2" w:rsidP="004F51E2">
            <w:pPr>
              <w:rPr>
                <w:rFonts w:ascii="仿宋_GB2312" w:eastAsia="仿宋_GB2312" w:hAnsi="仿宋" w:cs="仿宋_GB2312"/>
                <w:b/>
                <w:bCs/>
                <w:color w:val="000000" w:themeColor="text1"/>
                <w:kern w:val="0"/>
                <w:sz w:val="32"/>
                <w:szCs w:val="32"/>
                <w:shd w:val="clear" w:color="auto" w:fill="FFFFFF"/>
              </w:rPr>
            </w:pPr>
            <w:r>
              <w:rPr>
                <w:rFonts w:ascii="仿宋_GB2312" w:eastAsia="仿宋_GB2312" w:hAnsi="仿宋" w:cs="仿宋_GB2312" w:hint="eastAsia"/>
                <w:b/>
                <w:bCs/>
                <w:color w:val="000000" w:themeColor="text1"/>
                <w:kern w:val="0"/>
                <w:sz w:val="32"/>
                <w:szCs w:val="32"/>
                <w:shd w:val="clear" w:color="auto" w:fill="FFFFFF"/>
              </w:rPr>
              <w:t>11.</w:t>
            </w:r>
          </w:p>
        </w:tc>
        <w:tc>
          <w:tcPr>
            <w:tcW w:w="1707" w:type="dxa"/>
          </w:tcPr>
          <w:p w:rsidR="004F51E2" w:rsidRDefault="004F51E2" w:rsidP="004F51E2">
            <w:pPr>
              <w:rPr>
                <w:rFonts w:ascii="仿宋_GB2312" w:eastAsia="仿宋_GB2312" w:hAnsi="仿宋" w:cs="仿宋_GB2312"/>
                <w:b/>
                <w:bCs/>
                <w:color w:val="000000" w:themeColor="text1"/>
                <w:kern w:val="0"/>
                <w:sz w:val="32"/>
                <w:szCs w:val="32"/>
                <w:shd w:val="clear" w:color="auto" w:fill="FFFFFF"/>
              </w:rPr>
            </w:pPr>
            <w:r>
              <w:rPr>
                <w:rFonts w:ascii="仿宋_GB2312" w:eastAsia="仿宋_GB2312" w:hAnsi="仿宋" w:cs="仿宋_GB2312" w:hint="eastAsia"/>
                <w:b/>
                <w:bCs/>
                <w:color w:val="000000" w:themeColor="text1"/>
                <w:kern w:val="0"/>
                <w:sz w:val="32"/>
                <w:szCs w:val="32"/>
                <w:shd w:val="clear" w:color="auto" w:fill="FFFFFF"/>
              </w:rPr>
              <w:t>12.</w:t>
            </w:r>
          </w:p>
        </w:tc>
        <w:tc>
          <w:tcPr>
            <w:tcW w:w="1707" w:type="dxa"/>
          </w:tcPr>
          <w:p w:rsidR="004F51E2" w:rsidRDefault="004F51E2" w:rsidP="004F51E2">
            <w:pPr>
              <w:rPr>
                <w:rFonts w:ascii="仿宋_GB2312" w:eastAsia="仿宋_GB2312" w:hAnsi="仿宋" w:cs="仿宋_GB2312"/>
                <w:b/>
                <w:bCs/>
                <w:color w:val="000000" w:themeColor="text1"/>
                <w:kern w:val="0"/>
                <w:sz w:val="32"/>
                <w:szCs w:val="32"/>
                <w:shd w:val="clear" w:color="auto" w:fill="FFFFFF"/>
              </w:rPr>
            </w:pPr>
            <w:r>
              <w:rPr>
                <w:rFonts w:ascii="仿宋_GB2312" w:eastAsia="仿宋_GB2312" w:hAnsi="仿宋" w:cs="仿宋_GB2312" w:hint="eastAsia"/>
                <w:b/>
                <w:bCs/>
                <w:color w:val="000000" w:themeColor="text1"/>
                <w:kern w:val="0"/>
                <w:sz w:val="32"/>
                <w:szCs w:val="32"/>
                <w:shd w:val="clear" w:color="auto" w:fill="FFFFFF"/>
              </w:rPr>
              <w:t>13.</w:t>
            </w:r>
          </w:p>
        </w:tc>
        <w:tc>
          <w:tcPr>
            <w:tcW w:w="1708" w:type="dxa"/>
          </w:tcPr>
          <w:p w:rsidR="004F51E2" w:rsidRDefault="004F51E2" w:rsidP="004F51E2">
            <w:pPr>
              <w:rPr>
                <w:rFonts w:ascii="仿宋_GB2312" w:eastAsia="仿宋_GB2312" w:hAnsi="仿宋" w:cs="仿宋_GB2312"/>
                <w:b/>
                <w:bCs/>
                <w:color w:val="000000" w:themeColor="text1"/>
                <w:kern w:val="0"/>
                <w:sz w:val="32"/>
                <w:szCs w:val="32"/>
                <w:shd w:val="clear" w:color="auto" w:fill="FFFFFF"/>
              </w:rPr>
            </w:pPr>
            <w:r>
              <w:rPr>
                <w:rFonts w:ascii="仿宋_GB2312" w:eastAsia="仿宋_GB2312" w:hAnsi="仿宋" w:cs="仿宋_GB2312" w:hint="eastAsia"/>
                <w:b/>
                <w:bCs/>
                <w:color w:val="000000" w:themeColor="text1"/>
                <w:kern w:val="0"/>
                <w:sz w:val="32"/>
                <w:szCs w:val="32"/>
                <w:shd w:val="clear" w:color="auto" w:fill="FFFFFF"/>
              </w:rPr>
              <w:t>14.</w:t>
            </w:r>
          </w:p>
        </w:tc>
        <w:tc>
          <w:tcPr>
            <w:tcW w:w="1708" w:type="dxa"/>
          </w:tcPr>
          <w:p w:rsidR="004F51E2" w:rsidRDefault="004F51E2" w:rsidP="004F51E2">
            <w:pPr>
              <w:rPr>
                <w:rFonts w:ascii="仿宋_GB2312" w:eastAsia="仿宋_GB2312" w:hAnsi="仿宋" w:cs="仿宋_GB2312"/>
                <w:b/>
                <w:bCs/>
                <w:color w:val="000000" w:themeColor="text1"/>
                <w:kern w:val="0"/>
                <w:sz w:val="32"/>
                <w:szCs w:val="32"/>
                <w:shd w:val="clear" w:color="auto" w:fill="FFFFFF"/>
              </w:rPr>
            </w:pPr>
            <w:r>
              <w:rPr>
                <w:rFonts w:ascii="仿宋_GB2312" w:eastAsia="仿宋_GB2312" w:hAnsi="仿宋" w:cs="仿宋_GB2312" w:hint="eastAsia"/>
                <w:b/>
                <w:bCs/>
                <w:color w:val="000000" w:themeColor="text1"/>
                <w:kern w:val="0"/>
                <w:sz w:val="32"/>
                <w:szCs w:val="32"/>
                <w:shd w:val="clear" w:color="auto" w:fill="FFFFFF"/>
              </w:rPr>
              <w:t>15.</w:t>
            </w:r>
          </w:p>
        </w:tc>
      </w:tr>
      <w:tr w:rsidR="004F51E2" w:rsidTr="004F51E2">
        <w:trPr>
          <w:trHeight w:val="637"/>
        </w:trPr>
        <w:tc>
          <w:tcPr>
            <w:tcW w:w="1707" w:type="dxa"/>
          </w:tcPr>
          <w:p w:rsidR="004F51E2" w:rsidRDefault="004F51E2" w:rsidP="004F51E2">
            <w:pPr>
              <w:rPr>
                <w:rFonts w:ascii="仿宋_GB2312" w:eastAsia="仿宋_GB2312" w:hAnsi="仿宋" w:cs="仿宋_GB2312"/>
                <w:b/>
                <w:bCs/>
                <w:color w:val="000000" w:themeColor="text1"/>
                <w:kern w:val="0"/>
                <w:sz w:val="32"/>
                <w:szCs w:val="32"/>
                <w:shd w:val="clear" w:color="auto" w:fill="FFFFFF"/>
              </w:rPr>
            </w:pPr>
            <w:r>
              <w:rPr>
                <w:rFonts w:ascii="仿宋_GB2312" w:eastAsia="仿宋_GB2312" w:hAnsi="仿宋" w:cs="仿宋_GB2312" w:hint="eastAsia"/>
                <w:b/>
                <w:bCs/>
                <w:color w:val="000000" w:themeColor="text1"/>
                <w:kern w:val="0"/>
                <w:sz w:val="32"/>
                <w:szCs w:val="32"/>
                <w:shd w:val="clear" w:color="auto" w:fill="FFFFFF"/>
              </w:rPr>
              <w:t>16.</w:t>
            </w:r>
          </w:p>
        </w:tc>
        <w:tc>
          <w:tcPr>
            <w:tcW w:w="1707" w:type="dxa"/>
          </w:tcPr>
          <w:p w:rsidR="004F51E2" w:rsidRDefault="004F51E2" w:rsidP="004F51E2">
            <w:pPr>
              <w:rPr>
                <w:rFonts w:ascii="仿宋_GB2312" w:eastAsia="仿宋_GB2312" w:hAnsi="仿宋" w:cs="仿宋_GB2312"/>
                <w:b/>
                <w:bCs/>
                <w:color w:val="000000" w:themeColor="text1"/>
                <w:kern w:val="0"/>
                <w:sz w:val="32"/>
                <w:szCs w:val="32"/>
                <w:shd w:val="clear" w:color="auto" w:fill="FFFFFF"/>
              </w:rPr>
            </w:pPr>
            <w:r>
              <w:rPr>
                <w:rFonts w:ascii="仿宋_GB2312" w:eastAsia="仿宋_GB2312" w:hAnsi="仿宋" w:cs="仿宋_GB2312" w:hint="eastAsia"/>
                <w:b/>
                <w:bCs/>
                <w:color w:val="000000" w:themeColor="text1"/>
                <w:kern w:val="0"/>
                <w:sz w:val="32"/>
                <w:szCs w:val="32"/>
                <w:shd w:val="clear" w:color="auto" w:fill="FFFFFF"/>
              </w:rPr>
              <w:t>17.</w:t>
            </w:r>
          </w:p>
        </w:tc>
        <w:tc>
          <w:tcPr>
            <w:tcW w:w="1707" w:type="dxa"/>
          </w:tcPr>
          <w:p w:rsidR="004F51E2" w:rsidRDefault="004F51E2" w:rsidP="004F51E2">
            <w:pPr>
              <w:rPr>
                <w:rFonts w:ascii="仿宋_GB2312" w:eastAsia="仿宋_GB2312" w:hAnsi="仿宋" w:cs="仿宋_GB2312"/>
                <w:b/>
                <w:bCs/>
                <w:color w:val="000000" w:themeColor="text1"/>
                <w:kern w:val="0"/>
                <w:sz w:val="32"/>
                <w:szCs w:val="32"/>
                <w:shd w:val="clear" w:color="auto" w:fill="FFFFFF"/>
              </w:rPr>
            </w:pPr>
            <w:r>
              <w:rPr>
                <w:rFonts w:ascii="仿宋_GB2312" w:eastAsia="仿宋_GB2312" w:hAnsi="仿宋" w:cs="仿宋_GB2312" w:hint="eastAsia"/>
                <w:b/>
                <w:bCs/>
                <w:color w:val="000000" w:themeColor="text1"/>
                <w:kern w:val="0"/>
                <w:sz w:val="32"/>
                <w:szCs w:val="32"/>
                <w:shd w:val="clear" w:color="auto" w:fill="FFFFFF"/>
              </w:rPr>
              <w:t>18.</w:t>
            </w:r>
          </w:p>
        </w:tc>
        <w:tc>
          <w:tcPr>
            <w:tcW w:w="1708" w:type="dxa"/>
          </w:tcPr>
          <w:p w:rsidR="004F51E2" w:rsidRDefault="004F51E2" w:rsidP="004F51E2">
            <w:pPr>
              <w:rPr>
                <w:rFonts w:ascii="仿宋_GB2312" w:eastAsia="仿宋_GB2312" w:hAnsi="仿宋" w:cs="仿宋_GB2312"/>
                <w:b/>
                <w:bCs/>
                <w:color w:val="000000" w:themeColor="text1"/>
                <w:kern w:val="0"/>
                <w:sz w:val="32"/>
                <w:szCs w:val="32"/>
                <w:shd w:val="clear" w:color="auto" w:fill="FFFFFF"/>
              </w:rPr>
            </w:pPr>
            <w:r>
              <w:rPr>
                <w:rFonts w:ascii="仿宋_GB2312" w:eastAsia="仿宋_GB2312" w:hAnsi="仿宋" w:cs="仿宋_GB2312" w:hint="eastAsia"/>
                <w:b/>
                <w:bCs/>
                <w:color w:val="000000" w:themeColor="text1"/>
                <w:kern w:val="0"/>
                <w:sz w:val="32"/>
                <w:szCs w:val="32"/>
                <w:shd w:val="clear" w:color="auto" w:fill="FFFFFF"/>
              </w:rPr>
              <w:t>19.</w:t>
            </w:r>
          </w:p>
        </w:tc>
        <w:tc>
          <w:tcPr>
            <w:tcW w:w="1708" w:type="dxa"/>
          </w:tcPr>
          <w:p w:rsidR="004F51E2" w:rsidRDefault="004F51E2" w:rsidP="004F51E2">
            <w:pPr>
              <w:rPr>
                <w:rFonts w:ascii="仿宋_GB2312" w:eastAsia="仿宋_GB2312" w:hAnsi="仿宋" w:cs="仿宋_GB2312"/>
                <w:b/>
                <w:bCs/>
                <w:color w:val="000000" w:themeColor="text1"/>
                <w:kern w:val="0"/>
                <w:sz w:val="32"/>
                <w:szCs w:val="32"/>
                <w:shd w:val="clear" w:color="auto" w:fill="FFFFFF"/>
              </w:rPr>
            </w:pPr>
          </w:p>
        </w:tc>
      </w:tr>
      <w:tr w:rsidR="004F51E2" w:rsidTr="007B7402">
        <w:trPr>
          <w:trHeight w:val="637"/>
        </w:trPr>
        <w:tc>
          <w:tcPr>
            <w:tcW w:w="8537" w:type="dxa"/>
            <w:gridSpan w:val="5"/>
          </w:tcPr>
          <w:p w:rsidR="004F51E2" w:rsidRDefault="004F51E2" w:rsidP="004F51E2">
            <w:pPr>
              <w:rPr>
                <w:rFonts w:ascii="仿宋_GB2312" w:eastAsia="仿宋_GB2312" w:hAnsi="仿宋" w:cs="仿宋_GB2312"/>
                <w:b/>
                <w:bCs/>
                <w:color w:val="000000" w:themeColor="text1"/>
                <w:kern w:val="0"/>
                <w:sz w:val="32"/>
                <w:szCs w:val="32"/>
                <w:shd w:val="clear" w:color="auto" w:fill="FFFFFF"/>
              </w:rPr>
            </w:pPr>
            <w:r>
              <w:rPr>
                <w:rFonts w:ascii="仿宋_GB2312" w:eastAsia="仿宋_GB2312" w:hAnsi="仿宋" w:cs="仿宋_GB2312" w:hint="eastAsia"/>
                <w:b/>
                <w:bCs/>
                <w:color w:val="000000" w:themeColor="text1"/>
                <w:kern w:val="0"/>
                <w:sz w:val="32"/>
                <w:szCs w:val="32"/>
                <w:shd w:val="clear" w:color="auto" w:fill="FFFFFF"/>
              </w:rPr>
              <w:t>姓名：              联系电话：</w:t>
            </w:r>
          </w:p>
        </w:tc>
      </w:tr>
    </w:tbl>
    <w:p w:rsidR="004F51E2" w:rsidRPr="004F51E2" w:rsidRDefault="004F51E2" w:rsidP="004F51E2">
      <w:pPr>
        <w:ind w:firstLineChars="200" w:firstLine="643"/>
        <w:rPr>
          <w:rFonts w:ascii="仿宋_GB2312" w:eastAsia="仿宋_GB2312" w:hAnsi="仿宋" w:cs="仿宋_GB2312"/>
          <w:b/>
          <w:bCs/>
          <w:color w:val="000000" w:themeColor="text1"/>
          <w:kern w:val="0"/>
          <w:sz w:val="32"/>
          <w:szCs w:val="32"/>
          <w:shd w:val="clear" w:color="auto" w:fill="FFFFFF"/>
        </w:rPr>
      </w:pPr>
    </w:p>
    <w:p w:rsidR="004F51E2" w:rsidRDefault="004F51E2" w:rsidP="004F51E2">
      <w:pPr>
        <w:ind w:firstLineChars="200" w:firstLine="643"/>
        <w:rPr>
          <w:rFonts w:ascii="仿宋_GB2312" w:eastAsia="仿宋_GB2312" w:hAnsi="仿宋" w:cs="仿宋_GB2312"/>
          <w:b/>
          <w:bCs/>
          <w:color w:val="000000" w:themeColor="text1"/>
          <w:kern w:val="0"/>
          <w:sz w:val="32"/>
          <w:szCs w:val="32"/>
          <w:shd w:val="clear" w:color="auto" w:fill="FFFFFF"/>
        </w:rPr>
      </w:pPr>
    </w:p>
    <w:p w:rsidR="004F51E2" w:rsidRDefault="004F51E2" w:rsidP="004F51E2">
      <w:pPr>
        <w:ind w:firstLineChars="200" w:firstLine="643"/>
        <w:rPr>
          <w:rFonts w:ascii="仿宋_GB2312" w:eastAsia="仿宋_GB2312" w:hAnsi="仿宋" w:cs="仿宋_GB2312"/>
          <w:b/>
          <w:bCs/>
          <w:color w:val="000000" w:themeColor="text1"/>
          <w:kern w:val="0"/>
          <w:sz w:val="32"/>
          <w:szCs w:val="32"/>
          <w:shd w:val="clear" w:color="auto" w:fill="FFFFFF"/>
        </w:rPr>
      </w:pPr>
    </w:p>
    <w:p w:rsidR="004F51E2" w:rsidRDefault="004F51E2" w:rsidP="004F51E2">
      <w:pPr>
        <w:ind w:firstLineChars="200" w:firstLine="643"/>
        <w:rPr>
          <w:rFonts w:ascii="仿宋_GB2312" w:eastAsia="仿宋_GB2312" w:hAnsi="仿宋" w:cs="仿宋_GB2312"/>
          <w:b/>
          <w:bCs/>
          <w:color w:val="000000" w:themeColor="text1"/>
          <w:kern w:val="0"/>
          <w:sz w:val="32"/>
          <w:szCs w:val="32"/>
          <w:shd w:val="clear" w:color="auto" w:fill="FFFFFF"/>
        </w:rPr>
      </w:pPr>
    </w:p>
    <w:p w:rsidR="004F51E2" w:rsidRDefault="004F51E2" w:rsidP="004F51E2">
      <w:pPr>
        <w:ind w:firstLineChars="200" w:firstLine="643"/>
        <w:rPr>
          <w:rFonts w:ascii="仿宋_GB2312" w:eastAsia="仿宋_GB2312" w:hAnsi="仿宋" w:cs="仿宋_GB2312"/>
          <w:b/>
          <w:bCs/>
          <w:color w:val="000000" w:themeColor="text1"/>
          <w:kern w:val="0"/>
          <w:sz w:val="32"/>
          <w:szCs w:val="32"/>
          <w:shd w:val="clear" w:color="auto" w:fill="FFFFFF"/>
        </w:rPr>
      </w:pPr>
    </w:p>
    <w:p w:rsidR="00186071" w:rsidRDefault="00186071" w:rsidP="004F51E2">
      <w:pPr>
        <w:ind w:firstLineChars="200" w:firstLine="643"/>
        <w:rPr>
          <w:rFonts w:ascii="仿宋_GB2312" w:eastAsia="仿宋_GB2312" w:hAnsi="仿宋" w:cs="仿宋_GB2312"/>
          <w:b/>
          <w:bCs/>
          <w:color w:val="000000" w:themeColor="text1"/>
          <w:kern w:val="0"/>
          <w:sz w:val="32"/>
          <w:szCs w:val="32"/>
          <w:shd w:val="clear" w:color="auto" w:fill="FFFFFF"/>
        </w:rPr>
      </w:pPr>
    </w:p>
    <w:p w:rsidR="00186071" w:rsidRDefault="00186071" w:rsidP="004F51E2">
      <w:pPr>
        <w:ind w:firstLineChars="200" w:firstLine="643"/>
        <w:rPr>
          <w:rFonts w:ascii="仿宋_GB2312" w:eastAsia="仿宋_GB2312" w:hAnsi="仿宋" w:cs="仿宋_GB2312"/>
          <w:b/>
          <w:bCs/>
          <w:color w:val="000000" w:themeColor="text1"/>
          <w:kern w:val="0"/>
          <w:sz w:val="32"/>
          <w:szCs w:val="32"/>
          <w:shd w:val="clear" w:color="auto" w:fill="FFFFFF"/>
        </w:rPr>
      </w:pPr>
    </w:p>
    <w:p w:rsidR="00186071" w:rsidRDefault="00E46061" w:rsidP="00186071">
      <w:pPr>
        <w:jc w:val="center"/>
        <w:rPr>
          <w:rFonts w:ascii="宋体" w:hAnsi="宋体" w:cs="仿宋_GB2312"/>
          <w:b/>
          <w:bCs/>
          <w:color w:val="333333"/>
          <w:kern w:val="0"/>
          <w:sz w:val="44"/>
          <w:szCs w:val="44"/>
          <w:shd w:val="clear" w:color="auto" w:fill="FFFFFF"/>
        </w:rPr>
      </w:pPr>
      <w:r>
        <w:rPr>
          <w:rFonts w:ascii="宋体" w:hAnsi="宋体" w:cs="仿宋_GB2312" w:hint="eastAsia"/>
          <w:b/>
          <w:bCs/>
          <w:color w:val="333333"/>
          <w:kern w:val="0"/>
          <w:sz w:val="44"/>
          <w:szCs w:val="44"/>
          <w:shd w:val="clear" w:color="auto" w:fill="FFFFFF"/>
        </w:rPr>
        <w:lastRenderedPageBreak/>
        <w:t>赤峰市</w:t>
      </w:r>
      <w:r w:rsidR="00186071">
        <w:rPr>
          <w:rFonts w:ascii="宋体" w:hAnsi="宋体" w:cs="仿宋_GB2312" w:hint="eastAsia"/>
          <w:b/>
          <w:bCs/>
          <w:color w:val="333333"/>
          <w:kern w:val="0"/>
          <w:sz w:val="44"/>
          <w:szCs w:val="44"/>
          <w:shd w:val="clear" w:color="auto" w:fill="FFFFFF"/>
        </w:rPr>
        <w:t>检察院规范司法行为专项整治工作调查问卷</w:t>
      </w:r>
    </w:p>
    <w:p w:rsidR="00186071" w:rsidRPr="00186071" w:rsidRDefault="00186071" w:rsidP="004F51E2">
      <w:pPr>
        <w:ind w:firstLineChars="200" w:firstLine="643"/>
        <w:rPr>
          <w:rFonts w:ascii="仿宋_GB2312" w:eastAsia="仿宋_GB2312" w:hAnsi="仿宋" w:cs="仿宋_GB2312"/>
          <w:b/>
          <w:bCs/>
          <w:color w:val="000000" w:themeColor="text1"/>
          <w:kern w:val="0"/>
          <w:sz w:val="32"/>
          <w:szCs w:val="32"/>
          <w:shd w:val="clear" w:color="auto" w:fill="FFFFFF"/>
        </w:rPr>
      </w:pPr>
    </w:p>
    <w:p w:rsidR="004F51E2" w:rsidRPr="00481B56" w:rsidRDefault="004F51E2" w:rsidP="00186071">
      <w:pPr>
        <w:ind w:firstLineChars="150" w:firstLine="482"/>
        <w:rPr>
          <w:rFonts w:ascii="仿宋_GB2312" w:eastAsia="仿宋_GB2312" w:hAnsi="仿宋" w:cs="Times New Roman"/>
          <w:color w:val="000000" w:themeColor="text1"/>
          <w:kern w:val="0"/>
          <w:sz w:val="32"/>
          <w:szCs w:val="32"/>
        </w:rPr>
      </w:pPr>
      <w:bookmarkStart w:id="0" w:name="_GoBack"/>
      <w:bookmarkEnd w:id="0"/>
      <w:r w:rsidRPr="00481B56">
        <w:rPr>
          <w:rFonts w:ascii="仿宋_GB2312" w:eastAsia="仿宋_GB2312" w:hAnsi="仿宋" w:cs="仿宋_GB2312" w:hint="eastAsia"/>
          <w:b/>
          <w:bCs/>
          <w:color w:val="000000" w:themeColor="text1"/>
          <w:kern w:val="0"/>
          <w:sz w:val="32"/>
          <w:szCs w:val="32"/>
          <w:shd w:val="clear" w:color="auto" w:fill="FFFFFF"/>
        </w:rPr>
        <w:t>（一）司法作风</w:t>
      </w:r>
    </w:p>
    <w:p w:rsidR="004F51E2" w:rsidRDefault="004F51E2" w:rsidP="004F51E2">
      <w:pPr>
        <w:ind w:firstLineChars="200" w:firstLine="640"/>
        <w:rPr>
          <w:rFonts w:ascii="仿宋_GB2312" w:eastAsia="仿宋_GB2312" w:hAnsi="仿宋" w:cs="仿宋_GB2312" w:hint="eastAsia"/>
          <w:color w:val="000000" w:themeColor="text1"/>
          <w:kern w:val="0"/>
          <w:sz w:val="32"/>
          <w:szCs w:val="32"/>
          <w:shd w:val="clear" w:color="auto" w:fill="FFFFFF"/>
        </w:rPr>
      </w:pPr>
      <w:r w:rsidRPr="00481B56">
        <w:rPr>
          <w:rFonts w:ascii="仿宋_GB2312" w:eastAsia="仿宋_GB2312" w:hAnsi="仿宋" w:cs="仿宋_GB2312" w:hint="eastAsia"/>
          <w:color w:val="000000" w:themeColor="text1"/>
          <w:kern w:val="0"/>
          <w:sz w:val="32"/>
          <w:szCs w:val="32"/>
          <w:shd w:val="clear" w:color="auto" w:fill="FFFFFF"/>
        </w:rPr>
        <w:t>1、在执法办案中检察人员是否存在特权思想和霸道作风，态度冷漠、生硬、蛮横，对群众反映的问题推脱或敷衍塞责问题</w:t>
      </w:r>
    </w:p>
    <w:p w:rsidR="00E46061" w:rsidRPr="00481B56" w:rsidRDefault="00E46061" w:rsidP="00E46061">
      <w:pPr>
        <w:ind w:firstLineChars="200" w:firstLine="643"/>
        <w:rPr>
          <w:rFonts w:ascii="仿宋_GB2312" w:eastAsia="仿宋_GB2312" w:hAnsi="仿宋" w:cs="Times New Roman"/>
          <w:color w:val="000000" w:themeColor="text1"/>
          <w:sz w:val="32"/>
          <w:szCs w:val="32"/>
        </w:rPr>
      </w:pPr>
      <w:r>
        <w:rPr>
          <w:rFonts w:ascii="仿宋_GB2312" w:eastAsia="仿宋_GB2312" w:hAnsi="仿宋" w:cs="仿宋_GB2312" w:hint="eastAsia"/>
          <w:b/>
          <w:bCs/>
          <w:color w:val="000000" w:themeColor="text1"/>
          <w:kern w:val="0"/>
          <w:sz w:val="32"/>
          <w:szCs w:val="32"/>
          <w:shd w:val="clear" w:color="auto" w:fill="FFFFFF"/>
        </w:rPr>
        <w:t>A、是     B、否     C、不清楚     D、其他</w:t>
      </w:r>
    </w:p>
    <w:p w:rsidR="004F51E2" w:rsidRDefault="004F51E2" w:rsidP="004F51E2">
      <w:pPr>
        <w:ind w:firstLineChars="200" w:firstLine="640"/>
        <w:rPr>
          <w:rFonts w:ascii="仿宋_GB2312" w:eastAsia="仿宋_GB2312" w:hAnsi="仿宋" w:cs="仿宋_GB2312" w:hint="eastAsia"/>
          <w:color w:val="000000" w:themeColor="text1"/>
          <w:kern w:val="0"/>
          <w:sz w:val="32"/>
          <w:szCs w:val="32"/>
          <w:shd w:val="clear" w:color="auto" w:fill="FFFFFF"/>
        </w:rPr>
      </w:pPr>
      <w:r w:rsidRPr="00481B56">
        <w:rPr>
          <w:rFonts w:ascii="仿宋_GB2312" w:eastAsia="仿宋_GB2312" w:hAnsi="仿宋" w:cs="仿宋_GB2312" w:hint="eastAsia"/>
          <w:color w:val="000000" w:themeColor="text1"/>
          <w:kern w:val="0"/>
          <w:sz w:val="32"/>
          <w:szCs w:val="32"/>
          <w:shd w:val="clear" w:color="auto" w:fill="FFFFFF"/>
        </w:rPr>
        <w:t>2、检察人员是否存在着装、举止、用语不文明、不规范问题</w:t>
      </w:r>
    </w:p>
    <w:p w:rsidR="00E46061" w:rsidRPr="00481B56" w:rsidRDefault="00E46061" w:rsidP="00E46061">
      <w:pPr>
        <w:ind w:firstLineChars="200" w:firstLine="643"/>
        <w:rPr>
          <w:rFonts w:ascii="仿宋_GB2312" w:eastAsia="仿宋_GB2312" w:hAnsi="仿宋" w:cs="Times New Roman"/>
          <w:color w:val="000000" w:themeColor="text1"/>
          <w:sz w:val="32"/>
          <w:szCs w:val="32"/>
        </w:rPr>
      </w:pPr>
      <w:r>
        <w:rPr>
          <w:rFonts w:ascii="仿宋_GB2312" w:eastAsia="仿宋_GB2312" w:hAnsi="仿宋" w:cs="仿宋_GB2312" w:hint="eastAsia"/>
          <w:b/>
          <w:bCs/>
          <w:color w:val="000000" w:themeColor="text1"/>
          <w:kern w:val="0"/>
          <w:sz w:val="32"/>
          <w:szCs w:val="32"/>
          <w:shd w:val="clear" w:color="auto" w:fill="FFFFFF"/>
        </w:rPr>
        <w:t>A、是     B、否     C、不清楚     D、其他</w:t>
      </w:r>
    </w:p>
    <w:p w:rsidR="004F51E2" w:rsidRPr="00481B56" w:rsidRDefault="004F51E2" w:rsidP="004F51E2">
      <w:pPr>
        <w:ind w:firstLineChars="200" w:firstLine="643"/>
        <w:rPr>
          <w:rFonts w:ascii="仿宋_GB2312" w:eastAsia="仿宋_GB2312" w:hAnsi="仿宋" w:cs="Times New Roman"/>
          <w:color w:val="000000" w:themeColor="text1"/>
          <w:kern w:val="0"/>
          <w:sz w:val="32"/>
          <w:szCs w:val="32"/>
        </w:rPr>
      </w:pPr>
      <w:r w:rsidRPr="00481B56">
        <w:rPr>
          <w:rFonts w:ascii="仿宋_GB2312" w:eastAsia="仿宋_GB2312" w:hAnsi="仿宋" w:cs="仿宋_GB2312" w:hint="eastAsia"/>
          <w:b/>
          <w:bCs/>
          <w:color w:val="000000" w:themeColor="text1"/>
          <w:kern w:val="0"/>
          <w:sz w:val="32"/>
          <w:szCs w:val="32"/>
          <w:shd w:val="clear" w:color="auto" w:fill="FFFFFF"/>
        </w:rPr>
        <w:t>（二）司法办案</w:t>
      </w:r>
    </w:p>
    <w:p w:rsidR="004F51E2" w:rsidRDefault="004F51E2" w:rsidP="004F51E2">
      <w:pPr>
        <w:ind w:firstLineChars="200" w:firstLine="640"/>
        <w:rPr>
          <w:rFonts w:ascii="仿宋_GB2312" w:eastAsia="仿宋_GB2312" w:hAnsi="仿宋" w:cs="仿宋_GB2312" w:hint="eastAsia"/>
          <w:color w:val="000000" w:themeColor="text1"/>
          <w:kern w:val="0"/>
          <w:sz w:val="32"/>
          <w:szCs w:val="32"/>
          <w:shd w:val="clear" w:color="auto" w:fill="FFFFFF"/>
        </w:rPr>
      </w:pPr>
      <w:r w:rsidRPr="00481B56">
        <w:rPr>
          <w:rFonts w:ascii="仿宋_GB2312" w:eastAsia="仿宋_GB2312" w:hAnsi="仿宋" w:cs="仿宋_GB2312" w:hint="eastAsia"/>
          <w:color w:val="000000" w:themeColor="text1"/>
          <w:kern w:val="0"/>
          <w:sz w:val="32"/>
          <w:szCs w:val="32"/>
          <w:shd w:val="clear" w:color="auto" w:fill="FFFFFF"/>
        </w:rPr>
        <w:t>3、检察机关是否存在讯问、询问不规范，直接或变相的刑讯逼供、违法取证问题</w:t>
      </w:r>
    </w:p>
    <w:p w:rsidR="00E46061" w:rsidRPr="00481B56" w:rsidRDefault="00E46061" w:rsidP="00E46061">
      <w:pPr>
        <w:ind w:firstLineChars="200" w:firstLine="643"/>
        <w:rPr>
          <w:rFonts w:ascii="仿宋_GB2312" w:eastAsia="仿宋_GB2312" w:hAnsi="仿宋" w:cs="Times New Roman"/>
          <w:color w:val="000000" w:themeColor="text1"/>
          <w:sz w:val="32"/>
          <w:szCs w:val="32"/>
        </w:rPr>
      </w:pPr>
      <w:r>
        <w:rPr>
          <w:rFonts w:ascii="仿宋_GB2312" w:eastAsia="仿宋_GB2312" w:hAnsi="仿宋" w:cs="仿宋_GB2312" w:hint="eastAsia"/>
          <w:b/>
          <w:bCs/>
          <w:color w:val="000000" w:themeColor="text1"/>
          <w:kern w:val="0"/>
          <w:sz w:val="32"/>
          <w:szCs w:val="32"/>
          <w:shd w:val="clear" w:color="auto" w:fill="FFFFFF"/>
        </w:rPr>
        <w:t>A、是     B、否     C、不清楚     D、其他</w:t>
      </w:r>
    </w:p>
    <w:p w:rsidR="004F51E2" w:rsidRDefault="004F51E2" w:rsidP="004F51E2">
      <w:pPr>
        <w:ind w:firstLineChars="200" w:firstLine="640"/>
        <w:rPr>
          <w:rFonts w:ascii="仿宋_GB2312" w:eastAsia="仿宋_GB2312" w:hAnsi="仿宋" w:cs="仿宋_GB2312" w:hint="eastAsia"/>
          <w:color w:val="000000" w:themeColor="text1"/>
          <w:kern w:val="0"/>
          <w:sz w:val="32"/>
          <w:szCs w:val="32"/>
          <w:shd w:val="clear" w:color="auto" w:fill="FFFFFF"/>
        </w:rPr>
      </w:pPr>
      <w:r w:rsidRPr="00481B56">
        <w:rPr>
          <w:rFonts w:ascii="仿宋_GB2312" w:eastAsia="仿宋_GB2312" w:hAnsi="仿宋" w:cs="仿宋_GB2312" w:hint="eastAsia"/>
          <w:color w:val="000000" w:themeColor="text1"/>
          <w:kern w:val="0"/>
          <w:sz w:val="32"/>
          <w:szCs w:val="32"/>
          <w:shd w:val="clear" w:color="auto" w:fill="FFFFFF"/>
        </w:rPr>
        <w:t>4、检察机关是否存在超期办案的问题</w:t>
      </w:r>
    </w:p>
    <w:p w:rsidR="00E46061" w:rsidRPr="00481B56" w:rsidRDefault="00E46061" w:rsidP="00E46061">
      <w:pPr>
        <w:ind w:firstLineChars="200" w:firstLine="643"/>
        <w:rPr>
          <w:rFonts w:ascii="仿宋_GB2312" w:eastAsia="仿宋_GB2312" w:hAnsi="仿宋" w:cs="Times New Roman"/>
          <w:color w:val="000000" w:themeColor="text1"/>
          <w:sz w:val="32"/>
          <w:szCs w:val="32"/>
        </w:rPr>
      </w:pPr>
      <w:r>
        <w:rPr>
          <w:rFonts w:ascii="仿宋_GB2312" w:eastAsia="仿宋_GB2312" w:hAnsi="仿宋" w:cs="仿宋_GB2312" w:hint="eastAsia"/>
          <w:b/>
          <w:bCs/>
          <w:color w:val="000000" w:themeColor="text1"/>
          <w:kern w:val="0"/>
          <w:sz w:val="32"/>
          <w:szCs w:val="32"/>
          <w:shd w:val="clear" w:color="auto" w:fill="FFFFFF"/>
        </w:rPr>
        <w:t>A、是     B、否     C、不清楚     D、其他</w:t>
      </w:r>
    </w:p>
    <w:p w:rsidR="004F51E2" w:rsidRDefault="004F51E2" w:rsidP="004F51E2">
      <w:pPr>
        <w:ind w:firstLineChars="200" w:firstLine="640"/>
        <w:rPr>
          <w:rFonts w:ascii="仿宋_GB2312" w:eastAsia="仿宋_GB2312" w:hAnsi="仿宋" w:cs="仿宋_GB2312" w:hint="eastAsia"/>
          <w:color w:val="000000" w:themeColor="text1"/>
          <w:kern w:val="0"/>
          <w:sz w:val="32"/>
          <w:szCs w:val="32"/>
          <w:shd w:val="clear" w:color="auto" w:fill="FFFFFF"/>
        </w:rPr>
      </w:pPr>
      <w:r w:rsidRPr="00481B56">
        <w:rPr>
          <w:rFonts w:ascii="仿宋_GB2312" w:eastAsia="仿宋_GB2312" w:hAnsi="仿宋" w:cs="仿宋_GB2312" w:hint="eastAsia"/>
          <w:color w:val="000000" w:themeColor="text1"/>
          <w:kern w:val="0"/>
          <w:sz w:val="32"/>
          <w:szCs w:val="32"/>
          <w:shd w:val="clear" w:color="auto" w:fill="FFFFFF"/>
        </w:rPr>
        <w:t>5、检察机关是否存在讯问职务犯罪嫌疑人同步录音录像制度落实不到位问题</w:t>
      </w:r>
    </w:p>
    <w:p w:rsidR="00E46061" w:rsidRPr="00E46061" w:rsidRDefault="00E46061" w:rsidP="00E46061">
      <w:pPr>
        <w:ind w:firstLineChars="200" w:firstLine="643"/>
        <w:rPr>
          <w:rFonts w:ascii="仿宋_GB2312" w:eastAsia="仿宋_GB2312" w:hAnsi="仿宋" w:cs="Times New Roman"/>
          <w:color w:val="000000" w:themeColor="text1"/>
          <w:sz w:val="32"/>
          <w:szCs w:val="32"/>
        </w:rPr>
      </w:pPr>
      <w:r>
        <w:rPr>
          <w:rFonts w:ascii="仿宋_GB2312" w:eastAsia="仿宋_GB2312" w:hAnsi="仿宋" w:cs="仿宋_GB2312" w:hint="eastAsia"/>
          <w:b/>
          <w:bCs/>
          <w:color w:val="000000" w:themeColor="text1"/>
          <w:kern w:val="0"/>
          <w:sz w:val="32"/>
          <w:szCs w:val="32"/>
          <w:shd w:val="clear" w:color="auto" w:fill="FFFFFF"/>
        </w:rPr>
        <w:t>A、是     B、否     C、不清楚     D、其他</w:t>
      </w:r>
    </w:p>
    <w:p w:rsidR="004F51E2" w:rsidRDefault="004F51E2" w:rsidP="004F51E2">
      <w:pPr>
        <w:ind w:firstLineChars="200" w:firstLine="640"/>
        <w:rPr>
          <w:rFonts w:ascii="仿宋_GB2312" w:eastAsia="仿宋_GB2312" w:hAnsi="仿宋" w:cs="仿宋_GB2312" w:hint="eastAsia"/>
          <w:color w:val="000000" w:themeColor="text1"/>
          <w:kern w:val="0"/>
          <w:sz w:val="32"/>
          <w:szCs w:val="32"/>
          <w:shd w:val="clear" w:color="auto" w:fill="FFFFFF"/>
        </w:rPr>
      </w:pPr>
      <w:r w:rsidRPr="00481B56">
        <w:rPr>
          <w:rFonts w:ascii="仿宋_GB2312" w:eastAsia="仿宋_GB2312" w:hAnsi="仿宋" w:cs="仿宋_GB2312" w:hint="eastAsia"/>
          <w:color w:val="000000" w:themeColor="text1"/>
          <w:kern w:val="0"/>
          <w:sz w:val="32"/>
          <w:szCs w:val="32"/>
          <w:shd w:val="clear" w:color="auto" w:fill="FFFFFF"/>
        </w:rPr>
        <w:t>6、检察机关是否存在滥用强制措施或适用强制措施不规范问题</w:t>
      </w:r>
    </w:p>
    <w:p w:rsidR="00E46061" w:rsidRPr="00E46061" w:rsidRDefault="00E46061" w:rsidP="00E46061">
      <w:pPr>
        <w:ind w:firstLineChars="200" w:firstLine="643"/>
        <w:rPr>
          <w:rFonts w:ascii="仿宋_GB2312" w:eastAsia="仿宋_GB2312" w:hAnsi="仿宋" w:cs="Times New Roman"/>
          <w:color w:val="000000" w:themeColor="text1"/>
          <w:sz w:val="32"/>
          <w:szCs w:val="32"/>
        </w:rPr>
      </w:pPr>
      <w:r>
        <w:rPr>
          <w:rFonts w:ascii="仿宋_GB2312" w:eastAsia="仿宋_GB2312" w:hAnsi="仿宋" w:cs="仿宋_GB2312" w:hint="eastAsia"/>
          <w:b/>
          <w:bCs/>
          <w:color w:val="000000" w:themeColor="text1"/>
          <w:kern w:val="0"/>
          <w:sz w:val="32"/>
          <w:szCs w:val="32"/>
          <w:shd w:val="clear" w:color="auto" w:fill="FFFFFF"/>
        </w:rPr>
        <w:lastRenderedPageBreak/>
        <w:t>A、是     B、否     C、不清楚     D、其他</w:t>
      </w:r>
    </w:p>
    <w:p w:rsidR="004F51E2" w:rsidRDefault="004F51E2" w:rsidP="004F51E2">
      <w:pPr>
        <w:ind w:firstLineChars="200" w:firstLine="640"/>
        <w:rPr>
          <w:rFonts w:ascii="仿宋_GB2312" w:eastAsia="仿宋_GB2312" w:hAnsi="仿宋" w:cs="仿宋_GB2312" w:hint="eastAsia"/>
          <w:color w:val="000000" w:themeColor="text1"/>
          <w:kern w:val="0"/>
          <w:sz w:val="32"/>
          <w:szCs w:val="32"/>
          <w:shd w:val="clear" w:color="auto" w:fill="FFFFFF"/>
        </w:rPr>
      </w:pPr>
      <w:r w:rsidRPr="00481B56">
        <w:rPr>
          <w:rFonts w:ascii="仿宋_GB2312" w:eastAsia="仿宋_GB2312" w:hAnsi="仿宋" w:cs="仿宋_GB2312" w:hint="eastAsia"/>
          <w:color w:val="000000" w:themeColor="text1"/>
          <w:kern w:val="0"/>
          <w:sz w:val="32"/>
          <w:szCs w:val="32"/>
          <w:shd w:val="clear" w:color="auto" w:fill="FFFFFF"/>
        </w:rPr>
        <w:t>7、检察机关是否存在查封扣押冻结处理涉案财物工作不规范、不及时问题</w:t>
      </w:r>
    </w:p>
    <w:p w:rsidR="00E46061" w:rsidRPr="00E46061" w:rsidRDefault="00E46061" w:rsidP="00E46061">
      <w:pPr>
        <w:ind w:firstLineChars="200" w:firstLine="643"/>
        <w:rPr>
          <w:rFonts w:ascii="仿宋_GB2312" w:eastAsia="仿宋_GB2312" w:hAnsi="仿宋" w:cs="Times New Roman"/>
          <w:color w:val="000000" w:themeColor="text1"/>
          <w:sz w:val="32"/>
          <w:szCs w:val="32"/>
        </w:rPr>
      </w:pPr>
      <w:r>
        <w:rPr>
          <w:rFonts w:ascii="仿宋_GB2312" w:eastAsia="仿宋_GB2312" w:hAnsi="仿宋" w:cs="仿宋_GB2312" w:hint="eastAsia"/>
          <w:b/>
          <w:bCs/>
          <w:color w:val="000000" w:themeColor="text1"/>
          <w:kern w:val="0"/>
          <w:sz w:val="32"/>
          <w:szCs w:val="32"/>
          <w:shd w:val="clear" w:color="auto" w:fill="FFFFFF"/>
        </w:rPr>
        <w:t>A、是     B、否     C、不清楚     D、其他</w:t>
      </w:r>
    </w:p>
    <w:p w:rsidR="004F51E2" w:rsidRDefault="004F51E2" w:rsidP="004F51E2">
      <w:pPr>
        <w:ind w:firstLineChars="200" w:firstLine="640"/>
        <w:rPr>
          <w:rFonts w:ascii="仿宋_GB2312" w:eastAsia="仿宋_GB2312" w:hAnsi="仿宋" w:cs="仿宋_GB2312" w:hint="eastAsia"/>
          <w:color w:val="000000" w:themeColor="text1"/>
          <w:kern w:val="0"/>
          <w:sz w:val="32"/>
          <w:szCs w:val="32"/>
          <w:shd w:val="clear" w:color="auto" w:fill="FFFFFF"/>
        </w:rPr>
      </w:pPr>
      <w:r w:rsidRPr="00481B56">
        <w:rPr>
          <w:rFonts w:ascii="仿宋_GB2312" w:eastAsia="仿宋_GB2312" w:hAnsi="仿宋" w:cs="仿宋_GB2312" w:hint="eastAsia"/>
          <w:color w:val="000000" w:themeColor="text1"/>
          <w:kern w:val="0"/>
          <w:sz w:val="32"/>
          <w:szCs w:val="32"/>
          <w:shd w:val="clear" w:color="auto" w:fill="FFFFFF"/>
        </w:rPr>
        <w:t>8、检察机关是否存在法律文书不规范、不严谨问题</w:t>
      </w:r>
    </w:p>
    <w:p w:rsidR="00E46061" w:rsidRPr="00E46061" w:rsidRDefault="00E46061" w:rsidP="00E46061">
      <w:pPr>
        <w:ind w:firstLineChars="200" w:firstLine="643"/>
        <w:rPr>
          <w:rFonts w:ascii="仿宋_GB2312" w:eastAsia="仿宋_GB2312" w:hAnsi="仿宋" w:cs="Times New Roman"/>
          <w:color w:val="000000" w:themeColor="text1"/>
          <w:sz w:val="32"/>
          <w:szCs w:val="32"/>
        </w:rPr>
      </w:pPr>
      <w:r>
        <w:rPr>
          <w:rFonts w:ascii="仿宋_GB2312" w:eastAsia="仿宋_GB2312" w:hAnsi="仿宋" w:cs="仿宋_GB2312" w:hint="eastAsia"/>
          <w:b/>
          <w:bCs/>
          <w:color w:val="000000" w:themeColor="text1"/>
          <w:kern w:val="0"/>
          <w:sz w:val="32"/>
          <w:szCs w:val="32"/>
          <w:shd w:val="clear" w:color="auto" w:fill="FFFFFF"/>
        </w:rPr>
        <w:t>A、是     B、否     C、不清楚     D、其他</w:t>
      </w:r>
    </w:p>
    <w:p w:rsidR="004F51E2" w:rsidRDefault="004F51E2" w:rsidP="004F51E2">
      <w:pPr>
        <w:ind w:firstLineChars="200" w:firstLine="640"/>
        <w:rPr>
          <w:rFonts w:ascii="仿宋_GB2312" w:eastAsia="仿宋_GB2312" w:hAnsi="仿宋" w:cs="仿宋_GB2312" w:hint="eastAsia"/>
          <w:color w:val="000000" w:themeColor="text1"/>
          <w:kern w:val="0"/>
          <w:sz w:val="32"/>
          <w:szCs w:val="32"/>
          <w:shd w:val="clear" w:color="auto" w:fill="FFFFFF"/>
        </w:rPr>
      </w:pPr>
      <w:r w:rsidRPr="00481B56">
        <w:rPr>
          <w:rFonts w:ascii="仿宋_GB2312" w:eastAsia="仿宋_GB2312" w:hAnsi="仿宋" w:cs="仿宋_GB2312" w:hint="eastAsia"/>
          <w:color w:val="000000" w:themeColor="text1"/>
          <w:kern w:val="0"/>
          <w:sz w:val="32"/>
          <w:szCs w:val="32"/>
          <w:shd w:val="clear" w:color="auto" w:fill="FFFFFF"/>
        </w:rPr>
        <w:t>9、检察机关是否存在对群众来访、举报等处理不及时、反馈不到位问题</w:t>
      </w:r>
    </w:p>
    <w:p w:rsidR="00E46061" w:rsidRPr="00E46061" w:rsidRDefault="00E46061" w:rsidP="00E46061">
      <w:pPr>
        <w:ind w:firstLineChars="200" w:firstLine="643"/>
        <w:rPr>
          <w:rFonts w:ascii="仿宋_GB2312" w:eastAsia="仿宋_GB2312" w:hAnsi="仿宋" w:cs="Times New Roman"/>
          <w:color w:val="000000" w:themeColor="text1"/>
          <w:sz w:val="32"/>
          <w:szCs w:val="32"/>
        </w:rPr>
      </w:pPr>
      <w:r>
        <w:rPr>
          <w:rFonts w:ascii="仿宋_GB2312" w:eastAsia="仿宋_GB2312" w:hAnsi="仿宋" w:cs="仿宋_GB2312" w:hint="eastAsia"/>
          <w:b/>
          <w:bCs/>
          <w:color w:val="000000" w:themeColor="text1"/>
          <w:kern w:val="0"/>
          <w:sz w:val="32"/>
          <w:szCs w:val="32"/>
          <w:shd w:val="clear" w:color="auto" w:fill="FFFFFF"/>
        </w:rPr>
        <w:t>A、是     B、否     C、不清楚     D、其他</w:t>
      </w:r>
    </w:p>
    <w:p w:rsidR="004F51E2" w:rsidRDefault="004F51E2" w:rsidP="004F51E2">
      <w:pPr>
        <w:ind w:firstLineChars="200" w:firstLine="640"/>
        <w:rPr>
          <w:rFonts w:ascii="仿宋_GB2312" w:eastAsia="仿宋_GB2312" w:hAnsi="仿宋" w:cs="仿宋_GB2312" w:hint="eastAsia"/>
          <w:color w:val="000000" w:themeColor="text1"/>
          <w:kern w:val="0"/>
          <w:sz w:val="32"/>
          <w:szCs w:val="32"/>
          <w:shd w:val="clear" w:color="auto" w:fill="FFFFFF"/>
        </w:rPr>
      </w:pPr>
      <w:r w:rsidRPr="00481B56">
        <w:rPr>
          <w:rFonts w:ascii="仿宋_GB2312" w:eastAsia="仿宋_GB2312" w:hAnsi="仿宋" w:cs="仿宋_GB2312" w:hint="eastAsia"/>
          <w:color w:val="000000" w:themeColor="text1"/>
          <w:kern w:val="0"/>
          <w:sz w:val="32"/>
          <w:szCs w:val="32"/>
          <w:shd w:val="clear" w:color="auto" w:fill="FFFFFF"/>
        </w:rPr>
        <w:t>10、检察机关是否存在应当履行法律监督而不履行，或不敢监督、不愿监督、监督不到位问题</w:t>
      </w:r>
    </w:p>
    <w:p w:rsidR="00E46061" w:rsidRPr="00E46061" w:rsidRDefault="00E46061" w:rsidP="00E46061">
      <w:pPr>
        <w:ind w:firstLineChars="200" w:firstLine="643"/>
        <w:rPr>
          <w:rFonts w:ascii="仿宋_GB2312" w:eastAsia="仿宋_GB2312" w:hAnsi="仿宋" w:cs="Times New Roman"/>
          <w:color w:val="000000" w:themeColor="text1"/>
          <w:sz w:val="32"/>
          <w:szCs w:val="32"/>
        </w:rPr>
      </w:pPr>
      <w:r>
        <w:rPr>
          <w:rFonts w:ascii="仿宋_GB2312" w:eastAsia="仿宋_GB2312" w:hAnsi="仿宋" w:cs="仿宋_GB2312" w:hint="eastAsia"/>
          <w:b/>
          <w:bCs/>
          <w:color w:val="000000" w:themeColor="text1"/>
          <w:kern w:val="0"/>
          <w:sz w:val="32"/>
          <w:szCs w:val="32"/>
          <w:shd w:val="clear" w:color="auto" w:fill="FFFFFF"/>
        </w:rPr>
        <w:t>A、是     B、否     C、不清楚     D、其他</w:t>
      </w:r>
    </w:p>
    <w:p w:rsidR="004F51E2" w:rsidRPr="00481B56" w:rsidRDefault="004F51E2" w:rsidP="004F51E2">
      <w:pPr>
        <w:ind w:firstLineChars="200" w:firstLine="643"/>
        <w:rPr>
          <w:rFonts w:ascii="仿宋_GB2312" w:eastAsia="仿宋_GB2312" w:hAnsi="仿宋" w:cs="Times New Roman"/>
          <w:color w:val="000000" w:themeColor="text1"/>
          <w:kern w:val="0"/>
          <w:sz w:val="32"/>
          <w:szCs w:val="32"/>
        </w:rPr>
      </w:pPr>
      <w:r w:rsidRPr="00481B56">
        <w:rPr>
          <w:rFonts w:ascii="仿宋_GB2312" w:eastAsia="仿宋_GB2312" w:hAnsi="仿宋" w:cs="仿宋_GB2312" w:hint="eastAsia"/>
          <w:b/>
          <w:bCs/>
          <w:color w:val="000000" w:themeColor="text1"/>
          <w:kern w:val="0"/>
          <w:sz w:val="32"/>
          <w:szCs w:val="32"/>
          <w:shd w:val="clear" w:color="auto" w:fill="FFFFFF"/>
        </w:rPr>
        <w:t>（三）当事人、律师权利保障</w:t>
      </w:r>
    </w:p>
    <w:p w:rsidR="004F51E2" w:rsidRDefault="004F51E2" w:rsidP="004F51E2">
      <w:pPr>
        <w:ind w:firstLineChars="200" w:firstLine="640"/>
        <w:rPr>
          <w:rFonts w:ascii="仿宋_GB2312" w:eastAsia="仿宋_GB2312" w:hAnsi="仿宋" w:cs="仿宋_GB2312" w:hint="eastAsia"/>
          <w:color w:val="000000" w:themeColor="text1"/>
          <w:kern w:val="0"/>
          <w:sz w:val="32"/>
          <w:szCs w:val="32"/>
          <w:shd w:val="clear" w:color="auto" w:fill="FFFFFF"/>
        </w:rPr>
      </w:pPr>
      <w:r w:rsidRPr="00481B56">
        <w:rPr>
          <w:rFonts w:ascii="仿宋_GB2312" w:eastAsia="仿宋_GB2312" w:hAnsi="仿宋" w:cs="仿宋_GB2312" w:hint="eastAsia"/>
          <w:color w:val="000000" w:themeColor="text1"/>
          <w:kern w:val="0"/>
          <w:sz w:val="32"/>
          <w:szCs w:val="32"/>
          <w:shd w:val="clear" w:color="auto" w:fill="FFFFFF"/>
        </w:rPr>
        <w:t>11、检察机关是否存在对当事人权利义务告知不到位问题</w:t>
      </w:r>
    </w:p>
    <w:p w:rsidR="00E46061" w:rsidRPr="00E46061" w:rsidRDefault="00E46061" w:rsidP="00E46061">
      <w:pPr>
        <w:ind w:firstLineChars="200" w:firstLine="643"/>
        <w:rPr>
          <w:rFonts w:ascii="仿宋_GB2312" w:eastAsia="仿宋_GB2312" w:hAnsi="仿宋" w:cs="Times New Roman"/>
          <w:color w:val="000000" w:themeColor="text1"/>
          <w:sz w:val="32"/>
          <w:szCs w:val="32"/>
        </w:rPr>
      </w:pPr>
      <w:r>
        <w:rPr>
          <w:rFonts w:ascii="仿宋_GB2312" w:eastAsia="仿宋_GB2312" w:hAnsi="仿宋" w:cs="仿宋_GB2312" w:hint="eastAsia"/>
          <w:b/>
          <w:bCs/>
          <w:color w:val="000000" w:themeColor="text1"/>
          <w:kern w:val="0"/>
          <w:sz w:val="32"/>
          <w:szCs w:val="32"/>
          <w:shd w:val="clear" w:color="auto" w:fill="FFFFFF"/>
        </w:rPr>
        <w:t>A、是     B、否     C、不清楚     D、其他</w:t>
      </w:r>
    </w:p>
    <w:p w:rsidR="004F51E2" w:rsidRDefault="004F51E2" w:rsidP="004F51E2">
      <w:pPr>
        <w:ind w:firstLineChars="200" w:firstLine="640"/>
        <w:rPr>
          <w:rFonts w:ascii="仿宋_GB2312" w:eastAsia="仿宋_GB2312" w:hAnsi="仿宋" w:cs="仿宋_GB2312" w:hint="eastAsia"/>
          <w:color w:val="000000" w:themeColor="text1"/>
          <w:kern w:val="0"/>
          <w:sz w:val="32"/>
          <w:szCs w:val="32"/>
          <w:shd w:val="clear" w:color="auto" w:fill="FFFFFF"/>
        </w:rPr>
      </w:pPr>
      <w:r w:rsidRPr="00481B56">
        <w:rPr>
          <w:rFonts w:ascii="仿宋_GB2312" w:eastAsia="仿宋_GB2312" w:hAnsi="仿宋" w:cs="仿宋_GB2312" w:hint="eastAsia"/>
          <w:color w:val="000000" w:themeColor="text1"/>
          <w:kern w:val="0"/>
          <w:sz w:val="32"/>
          <w:szCs w:val="32"/>
          <w:shd w:val="clear" w:color="auto" w:fill="FFFFFF"/>
        </w:rPr>
        <w:t>12、检察机关是否存在未依法听取当事人、律师意见的问题</w:t>
      </w:r>
    </w:p>
    <w:p w:rsidR="00E46061" w:rsidRPr="00E46061" w:rsidRDefault="00E46061" w:rsidP="00E46061">
      <w:pPr>
        <w:ind w:firstLineChars="200" w:firstLine="643"/>
        <w:rPr>
          <w:rFonts w:ascii="仿宋_GB2312" w:eastAsia="仿宋_GB2312" w:hAnsi="仿宋" w:cs="Times New Roman"/>
          <w:color w:val="000000" w:themeColor="text1"/>
          <w:sz w:val="32"/>
          <w:szCs w:val="32"/>
        </w:rPr>
      </w:pPr>
      <w:r>
        <w:rPr>
          <w:rFonts w:ascii="仿宋_GB2312" w:eastAsia="仿宋_GB2312" w:hAnsi="仿宋" w:cs="仿宋_GB2312" w:hint="eastAsia"/>
          <w:b/>
          <w:bCs/>
          <w:color w:val="000000" w:themeColor="text1"/>
          <w:kern w:val="0"/>
          <w:sz w:val="32"/>
          <w:szCs w:val="32"/>
          <w:shd w:val="clear" w:color="auto" w:fill="FFFFFF"/>
        </w:rPr>
        <w:t>A、是     B、否     C、不清楚     D、其他</w:t>
      </w:r>
    </w:p>
    <w:p w:rsidR="004F51E2" w:rsidRDefault="004F51E2" w:rsidP="004F51E2">
      <w:pPr>
        <w:ind w:firstLineChars="200" w:firstLine="640"/>
        <w:rPr>
          <w:rFonts w:ascii="仿宋_GB2312" w:eastAsia="仿宋_GB2312" w:hAnsi="仿宋" w:cs="仿宋_GB2312" w:hint="eastAsia"/>
          <w:color w:val="000000" w:themeColor="text1"/>
          <w:kern w:val="0"/>
          <w:sz w:val="32"/>
          <w:szCs w:val="32"/>
          <w:shd w:val="clear" w:color="auto" w:fill="FFFFFF"/>
        </w:rPr>
      </w:pPr>
      <w:r w:rsidRPr="00481B56">
        <w:rPr>
          <w:rFonts w:ascii="仿宋_GB2312" w:eastAsia="仿宋_GB2312" w:hAnsi="仿宋" w:cs="仿宋_GB2312" w:hint="eastAsia"/>
          <w:color w:val="000000" w:themeColor="text1"/>
          <w:kern w:val="0"/>
          <w:sz w:val="32"/>
          <w:szCs w:val="32"/>
          <w:shd w:val="clear" w:color="auto" w:fill="FFFFFF"/>
        </w:rPr>
        <w:t>13、检察机关是否存在未依法保障律师申请收集、调取证据等法定权利的问题</w:t>
      </w:r>
    </w:p>
    <w:p w:rsidR="00E46061" w:rsidRPr="00E46061" w:rsidRDefault="00E46061" w:rsidP="00E46061">
      <w:pPr>
        <w:ind w:firstLineChars="200" w:firstLine="643"/>
        <w:rPr>
          <w:rFonts w:ascii="仿宋_GB2312" w:eastAsia="仿宋_GB2312" w:hAnsi="仿宋" w:cs="Times New Roman"/>
          <w:color w:val="000000" w:themeColor="text1"/>
          <w:sz w:val="32"/>
          <w:szCs w:val="32"/>
        </w:rPr>
      </w:pPr>
      <w:r>
        <w:rPr>
          <w:rFonts w:ascii="仿宋_GB2312" w:eastAsia="仿宋_GB2312" w:hAnsi="仿宋" w:cs="仿宋_GB2312" w:hint="eastAsia"/>
          <w:b/>
          <w:bCs/>
          <w:color w:val="000000" w:themeColor="text1"/>
          <w:kern w:val="0"/>
          <w:sz w:val="32"/>
          <w:szCs w:val="32"/>
          <w:shd w:val="clear" w:color="auto" w:fill="FFFFFF"/>
        </w:rPr>
        <w:t>A、是     B、否     C、不清楚     D、其他</w:t>
      </w:r>
    </w:p>
    <w:p w:rsidR="004F51E2" w:rsidRDefault="004F51E2" w:rsidP="004F51E2">
      <w:pPr>
        <w:ind w:firstLineChars="200" w:firstLine="640"/>
        <w:rPr>
          <w:rFonts w:ascii="仿宋_GB2312" w:eastAsia="仿宋_GB2312" w:hAnsi="仿宋" w:cs="仿宋_GB2312" w:hint="eastAsia"/>
          <w:color w:val="000000" w:themeColor="text1"/>
          <w:kern w:val="0"/>
          <w:sz w:val="32"/>
          <w:szCs w:val="32"/>
          <w:shd w:val="clear" w:color="auto" w:fill="FFFFFF"/>
        </w:rPr>
      </w:pPr>
      <w:r w:rsidRPr="00481B56">
        <w:rPr>
          <w:rFonts w:ascii="仿宋_GB2312" w:eastAsia="仿宋_GB2312" w:hAnsi="仿宋" w:cs="仿宋_GB2312" w:hint="eastAsia"/>
          <w:color w:val="000000" w:themeColor="text1"/>
          <w:kern w:val="0"/>
          <w:sz w:val="32"/>
          <w:szCs w:val="32"/>
          <w:shd w:val="clear" w:color="auto" w:fill="FFFFFF"/>
        </w:rPr>
        <w:lastRenderedPageBreak/>
        <w:t>14、检察机关是否存在对于职务犯罪案件符合律师会见条件而不许可会见，致使律师“会见难”问题</w:t>
      </w:r>
    </w:p>
    <w:p w:rsidR="00E46061" w:rsidRPr="00E46061" w:rsidRDefault="00E46061" w:rsidP="00E46061">
      <w:pPr>
        <w:ind w:firstLineChars="200" w:firstLine="643"/>
        <w:rPr>
          <w:rFonts w:ascii="仿宋_GB2312" w:eastAsia="仿宋_GB2312" w:hAnsi="仿宋" w:cs="Times New Roman"/>
          <w:color w:val="000000" w:themeColor="text1"/>
          <w:sz w:val="32"/>
          <w:szCs w:val="32"/>
        </w:rPr>
      </w:pPr>
      <w:r>
        <w:rPr>
          <w:rFonts w:ascii="仿宋_GB2312" w:eastAsia="仿宋_GB2312" w:hAnsi="仿宋" w:cs="仿宋_GB2312" w:hint="eastAsia"/>
          <w:b/>
          <w:bCs/>
          <w:color w:val="000000" w:themeColor="text1"/>
          <w:kern w:val="0"/>
          <w:sz w:val="32"/>
          <w:szCs w:val="32"/>
          <w:shd w:val="clear" w:color="auto" w:fill="FFFFFF"/>
        </w:rPr>
        <w:t>A、是     B、否     C、不清楚     D、其他</w:t>
      </w:r>
    </w:p>
    <w:p w:rsidR="004F51E2" w:rsidRDefault="004F51E2" w:rsidP="004F51E2">
      <w:pPr>
        <w:ind w:firstLineChars="200" w:firstLine="640"/>
        <w:rPr>
          <w:rFonts w:ascii="仿宋_GB2312" w:eastAsia="仿宋_GB2312" w:hAnsi="仿宋" w:cs="仿宋_GB2312" w:hint="eastAsia"/>
          <w:color w:val="000000" w:themeColor="text1"/>
          <w:kern w:val="0"/>
          <w:sz w:val="32"/>
          <w:szCs w:val="32"/>
          <w:shd w:val="clear" w:color="auto" w:fill="FFFFFF"/>
        </w:rPr>
      </w:pPr>
      <w:r w:rsidRPr="00481B56">
        <w:rPr>
          <w:rFonts w:ascii="仿宋_GB2312" w:eastAsia="仿宋_GB2312" w:hAnsi="仿宋" w:cs="仿宋_GB2312" w:hint="eastAsia"/>
          <w:color w:val="000000" w:themeColor="text1"/>
          <w:kern w:val="0"/>
          <w:sz w:val="32"/>
          <w:szCs w:val="32"/>
          <w:shd w:val="clear" w:color="auto" w:fill="FFFFFF"/>
        </w:rPr>
        <w:t>15、检察机关是否存在安排律师阅卷不及时、收取超过成本的复制费用等“阅卷难”问题</w:t>
      </w:r>
    </w:p>
    <w:p w:rsidR="00E46061" w:rsidRPr="00E46061" w:rsidRDefault="00E46061" w:rsidP="00E46061">
      <w:pPr>
        <w:ind w:firstLineChars="200" w:firstLine="643"/>
        <w:rPr>
          <w:rFonts w:ascii="仿宋_GB2312" w:eastAsia="仿宋_GB2312" w:hAnsi="仿宋" w:cs="Times New Roman"/>
          <w:color w:val="000000" w:themeColor="text1"/>
          <w:sz w:val="32"/>
          <w:szCs w:val="32"/>
        </w:rPr>
      </w:pPr>
      <w:r>
        <w:rPr>
          <w:rFonts w:ascii="仿宋_GB2312" w:eastAsia="仿宋_GB2312" w:hAnsi="仿宋" w:cs="仿宋_GB2312" w:hint="eastAsia"/>
          <w:b/>
          <w:bCs/>
          <w:color w:val="000000" w:themeColor="text1"/>
          <w:kern w:val="0"/>
          <w:sz w:val="32"/>
          <w:szCs w:val="32"/>
          <w:shd w:val="clear" w:color="auto" w:fill="FFFFFF"/>
        </w:rPr>
        <w:t>A、是     B、否     C、不清楚     D、其他</w:t>
      </w:r>
    </w:p>
    <w:p w:rsidR="004F51E2" w:rsidRPr="00481B56" w:rsidRDefault="004F51E2" w:rsidP="004F51E2">
      <w:pPr>
        <w:ind w:firstLineChars="200" w:firstLine="643"/>
        <w:rPr>
          <w:rFonts w:ascii="仿宋_GB2312" w:eastAsia="仿宋_GB2312" w:hAnsi="仿宋" w:cs="Times New Roman"/>
          <w:color w:val="000000" w:themeColor="text1"/>
          <w:kern w:val="0"/>
          <w:sz w:val="32"/>
          <w:szCs w:val="32"/>
        </w:rPr>
      </w:pPr>
      <w:r w:rsidRPr="00481B56">
        <w:rPr>
          <w:rFonts w:ascii="仿宋_GB2312" w:eastAsia="仿宋_GB2312" w:hAnsi="仿宋" w:cs="仿宋_GB2312" w:hint="eastAsia"/>
          <w:b/>
          <w:bCs/>
          <w:color w:val="000000" w:themeColor="text1"/>
          <w:kern w:val="0"/>
          <w:sz w:val="32"/>
          <w:szCs w:val="32"/>
          <w:shd w:val="clear" w:color="auto" w:fill="FFFFFF"/>
        </w:rPr>
        <w:t>（四）职业纪律</w:t>
      </w:r>
    </w:p>
    <w:p w:rsidR="004F51E2" w:rsidRDefault="004F51E2" w:rsidP="004F51E2">
      <w:pPr>
        <w:ind w:firstLineChars="200" w:firstLine="640"/>
        <w:rPr>
          <w:rFonts w:ascii="仿宋_GB2312" w:eastAsia="仿宋_GB2312" w:hAnsi="仿宋" w:cs="仿宋_GB2312" w:hint="eastAsia"/>
          <w:color w:val="000000" w:themeColor="text1"/>
          <w:kern w:val="0"/>
          <w:sz w:val="32"/>
          <w:szCs w:val="32"/>
          <w:shd w:val="clear" w:color="auto" w:fill="FFFFFF"/>
        </w:rPr>
      </w:pPr>
      <w:r w:rsidRPr="00481B56">
        <w:rPr>
          <w:rFonts w:ascii="仿宋_GB2312" w:eastAsia="仿宋_GB2312" w:hAnsi="仿宋" w:cs="仿宋_GB2312" w:hint="eastAsia"/>
          <w:color w:val="000000" w:themeColor="text1"/>
          <w:kern w:val="0"/>
          <w:sz w:val="32"/>
          <w:szCs w:val="32"/>
          <w:shd w:val="clear" w:color="auto" w:fill="FFFFFF"/>
        </w:rPr>
        <w:t>16、检察人员是否存在办关系案、人情案、金钱案等以案谋私的问题</w:t>
      </w:r>
    </w:p>
    <w:p w:rsidR="00E46061" w:rsidRPr="00E46061" w:rsidRDefault="00E46061" w:rsidP="00E46061">
      <w:pPr>
        <w:ind w:firstLineChars="200" w:firstLine="643"/>
        <w:rPr>
          <w:rFonts w:ascii="仿宋_GB2312" w:eastAsia="仿宋_GB2312" w:hAnsi="仿宋" w:cs="Times New Roman"/>
          <w:color w:val="000000" w:themeColor="text1"/>
          <w:sz w:val="32"/>
          <w:szCs w:val="32"/>
        </w:rPr>
      </w:pPr>
      <w:r>
        <w:rPr>
          <w:rFonts w:ascii="仿宋_GB2312" w:eastAsia="仿宋_GB2312" w:hAnsi="仿宋" w:cs="仿宋_GB2312" w:hint="eastAsia"/>
          <w:b/>
          <w:bCs/>
          <w:color w:val="000000" w:themeColor="text1"/>
          <w:kern w:val="0"/>
          <w:sz w:val="32"/>
          <w:szCs w:val="32"/>
          <w:shd w:val="clear" w:color="auto" w:fill="FFFFFF"/>
        </w:rPr>
        <w:t>A、是     B、否     C、不清楚     D、其他</w:t>
      </w:r>
    </w:p>
    <w:p w:rsidR="004F51E2" w:rsidRDefault="004F51E2" w:rsidP="004F51E2">
      <w:pPr>
        <w:ind w:firstLineChars="200" w:firstLine="640"/>
        <w:rPr>
          <w:rFonts w:ascii="仿宋_GB2312" w:eastAsia="仿宋_GB2312" w:hAnsi="仿宋" w:cs="仿宋_GB2312" w:hint="eastAsia"/>
          <w:color w:val="000000" w:themeColor="text1"/>
          <w:kern w:val="0"/>
          <w:sz w:val="32"/>
          <w:szCs w:val="32"/>
          <w:shd w:val="clear" w:color="auto" w:fill="FFFFFF"/>
        </w:rPr>
      </w:pPr>
      <w:r w:rsidRPr="00481B56">
        <w:rPr>
          <w:rFonts w:ascii="仿宋_GB2312" w:eastAsia="仿宋_GB2312" w:hAnsi="仿宋" w:cs="仿宋_GB2312" w:hint="eastAsia"/>
          <w:color w:val="000000" w:themeColor="text1"/>
          <w:kern w:val="0"/>
          <w:sz w:val="32"/>
          <w:szCs w:val="32"/>
          <w:shd w:val="clear" w:color="auto" w:fill="FFFFFF"/>
        </w:rPr>
        <w:t>17、检察人员是否存在受人之托过问、干预办案，受利益驱动越权办案的问题</w:t>
      </w:r>
    </w:p>
    <w:p w:rsidR="00E46061" w:rsidRPr="00E46061" w:rsidRDefault="00E46061" w:rsidP="00E46061">
      <w:pPr>
        <w:ind w:firstLineChars="200" w:firstLine="643"/>
        <w:rPr>
          <w:rFonts w:ascii="仿宋_GB2312" w:eastAsia="仿宋_GB2312" w:hAnsi="仿宋" w:cs="Times New Roman"/>
          <w:color w:val="000000" w:themeColor="text1"/>
          <w:sz w:val="32"/>
          <w:szCs w:val="32"/>
        </w:rPr>
      </w:pPr>
      <w:r>
        <w:rPr>
          <w:rFonts w:ascii="仿宋_GB2312" w:eastAsia="仿宋_GB2312" w:hAnsi="仿宋" w:cs="仿宋_GB2312" w:hint="eastAsia"/>
          <w:b/>
          <w:bCs/>
          <w:color w:val="000000" w:themeColor="text1"/>
          <w:kern w:val="0"/>
          <w:sz w:val="32"/>
          <w:szCs w:val="32"/>
          <w:shd w:val="clear" w:color="auto" w:fill="FFFFFF"/>
        </w:rPr>
        <w:t>A、是     B、否     C、不清楚     D、其他</w:t>
      </w:r>
    </w:p>
    <w:p w:rsidR="004F51E2" w:rsidRDefault="004F51E2" w:rsidP="004F51E2">
      <w:pPr>
        <w:ind w:firstLineChars="200" w:firstLine="640"/>
        <w:rPr>
          <w:rFonts w:ascii="仿宋_GB2312" w:eastAsia="仿宋_GB2312" w:hAnsi="仿宋" w:cs="仿宋_GB2312" w:hint="eastAsia"/>
          <w:color w:val="000000" w:themeColor="text1"/>
          <w:kern w:val="0"/>
          <w:sz w:val="32"/>
          <w:szCs w:val="32"/>
          <w:shd w:val="clear" w:color="auto" w:fill="FFFFFF"/>
        </w:rPr>
      </w:pPr>
      <w:r w:rsidRPr="00481B56">
        <w:rPr>
          <w:rFonts w:ascii="仿宋_GB2312" w:eastAsia="仿宋_GB2312" w:hAnsi="仿宋" w:cs="仿宋_GB2312" w:hint="eastAsia"/>
          <w:color w:val="000000" w:themeColor="text1"/>
          <w:kern w:val="0"/>
          <w:sz w:val="32"/>
          <w:szCs w:val="32"/>
          <w:shd w:val="clear" w:color="auto" w:fill="FFFFFF"/>
        </w:rPr>
        <w:t>18、检察人员是否存在违规为当事人介绍律师的问题</w:t>
      </w:r>
    </w:p>
    <w:p w:rsidR="00E46061" w:rsidRPr="00E46061" w:rsidRDefault="00E46061" w:rsidP="00E46061">
      <w:pPr>
        <w:ind w:firstLineChars="200" w:firstLine="643"/>
        <w:rPr>
          <w:rFonts w:ascii="仿宋_GB2312" w:eastAsia="仿宋_GB2312" w:hAnsi="仿宋" w:cs="Times New Roman"/>
          <w:color w:val="000000" w:themeColor="text1"/>
          <w:sz w:val="32"/>
          <w:szCs w:val="32"/>
        </w:rPr>
      </w:pPr>
      <w:r>
        <w:rPr>
          <w:rFonts w:ascii="仿宋_GB2312" w:eastAsia="仿宋_GB2312" w:hAnsi="仿宋" w:cs="仿宋_GB2312" w:hint="eastAsia"/>
          <w:b/>
          <w:bCs/>
          <w:color w:val="000000" w:themeColor="text1"/>
          <w:kern w:val="0"/>
          <w:sz w:val="32"/>
          <w:szCs w:val="32"/>
          <w:shd w:val="clear" w:color="auto" w:fill="FFFFFF"/>
        </w:rPr>
        <w:t>A、是     B、否     C、不清楚     D、其他</w:t>
      </w:r>
    </w:p>
    <w:p w:rsidR="004F51E2" w:rsidRDefault="004F51E2" w:rsidP="004F51E2">
      <w:pPr>
        <w:ind w:firstLineChars="200" w:firstLine="640"/>
        <w:rPr>
          <w:rFonts w:ascii="仿宋_GB2312" w:eastAsia="仿宋_GB2312" w:hAnsi="仿宋" w:cs="仿宋_GB2312" w:hint="eastAsia"/>
          <w:color w:val="000000" w:themeColor="text1"/>
          <w:kern w:val="0"/>
          <w:sz w:val="32"/>
          <w:szCs w:val="32"/>
          <w:shd w:val="clear" w:color="auto" w:fill="FFFFFF"/>
        </w:rPr>
      </w:pPr>
      <w:r w:rsidRPr="00481B56">
        <w:rPr>
          <w:rFonts w:ascii="仿宋_GB2312" w:eastAsia="仿宋_GB2312" w:hAnsi="仿宋" w:cs="仿宋_GB2312" w:hint="eastAsia"/>
          <w:color w:val="000000" w:themeColor="text1"/>
          <w:kern w:val="0"/>
          <w:sz w:val="32"/>
          <w:szCs w:val="32"/>
          <w:shd w:val="clear" w:color="auto" w:fill="FFFFFF"/>
        </w:rPr>
        <w:t>19、检察人员是否存在私下接触当事人、律师、泄露案情或帮助打探案情的问题</w:t>
      </w:r>
    </w:p>
    <w:p w:rsidR="00BB7CBC" w:rsidRPr="00E46061" w:rsidRDefault="00E46061" w:rsidP="00E46061">
      <w:pPr>
        <w:ind w:firstLineChars="200" w:firstLine="643"/>
        <w:rPr>
          <w:rFonts w:ascii="仿宋_GB2312" w:eastAsia="仿宋_GB2312" w:hAnsi="仿宋" w:cs="Times New Roman"/>
          <w:color w:val="000000" w:themeColor="text1"/>
          <w:sz w:val="32"/>
          <w:szCs w:val="32"/>
        </w:rPr>
      </w:pPr>
      <w:r>
        <w:rPr>
          <w:rFonts w:ascii="仿宋_GB2312" w:eastAsia="仿宋_GB2312" w:hAnsi="仿宋" w:cs="仿宋_GB2312" w:hint="eastAsia"/>
          <w:b/>
          <w:bCs/>
          <w:color w:val="000000" w:themeColor="text1"/>
          <w:kern w:val="0"/>
          <w:sz w:val="32"/>
          <w:szCs w:val="32"/>
          <w:shd w:val="clear" w:color="auto" w:fill="FFFFFF"/>
        </w:rPr>
        <w:t>A、是     B、否     C、不清楚     D、其他</w:t>
      </w:r>
    </w:p>
    <w:sectPr w:rsidR="00BB7CBC" w:rsidRPr="00E46061" w:rsidSect="00A720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091" w:rsidRDefault="008D5091" w:rsidP="004F51E2">
      <w:r>
        <w:separator/>
      </w:r>
    </w:p>
  </w:endnote>
  <w:endnote w:type="continuationSeparator" w:id="0">
    <w:p w:rsidR="008D5091" w:rsidRDefault="008D5091" w:rsidP="004F51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091" w:rsidRDefault="008D5091" w:rsidP="004F51E2">
      <w:r>
        <w:separator/>
      </w:r>
    </w:p>
  </w:footnote>
  <w:footnote w:type="continuationSeparator" w:id="0">
    <w:p w:rsidR="008D5091" w:rsidRDefault="008D5091" w:rsidP="004F51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5070"/>
    <w:rsid w:val="000904C3"/>
    <w:rsid w:val="00186071"/>
    <w:rsid w:val="004F51E2"/>
    <w:rsid w:val="008D5091"/>
    <w:rsid w:val="00950B53"/>
    <w:rsid w:val="00A72052"/>
    <w:rsid w:val="00BB7CBC"/>
    <w:rsid w:val="00CA0DBA"/>
    <w:rsid w:val="00DC7D89"/>
    <w:rsid w:val="00E45070"/>
    <w:rsid w:val="00E460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1E2"/>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51E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F51E2"/>
    <w:rPr>
      <w:sz w:val="18"/>
      <w:szCs w:val="18"/>
    </w:rPr>
  </w:style>
  <w:style w:type="paragraph" w:styleId="a4">
    <w:name w:val="footer"/>
    <w:basedOn w:val="a"/>
    <w:link w:val="Char0"/>
    <w:uiPriority w:val="99"/>
    <w:unhideWhenUsed/>
    <w:rsid w:val="004F51E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F51E2"/>
    <w:rPr>
      <w:sz w:val="18"/>
      <w:szCs w:val="18"/>
    </w:rPr>
  </w:style>
  <w:style w:type="table" w:styleId="a5">
    <w:name w:val="Table Grid"/>
    <w:basedOn w:val="a1"/>
    <w:uiPriority w:val="59"/>
    <w:rsid w:val="004F51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1E2"/>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51E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F51E2"/>
    <w:rPr>
      <w:sz w:val="18"/>
      <w:szCs w:val="18"/>
    </w:rPr>
  </w:style>
  <w:style w:type="paragraph" w:styleId="a4">
    <w:name w:val="footer"/>
    <w:basedOn w:val="a"/>
    <w:link w:val="Char0"/>
    <w:uiPriority w:val="99"/>
    <w:unhideWhenUsed/>
    <w:rsid w:val="004F51E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F51E2"/>
    <w:rPr>
      <w:sz w:val="18"/>
      <w:szCs w:val="18"/>
    </w:rPr>
  </w:style>
  <w:style w:type="table" w:styleId="a5">
    <w:name w:val="Table Grid"/>
    <w:basedOn w:val="a1"/>
    <w:uiPriority w:val="59"/>
    <w:rsid w:val="004F5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Silence</dc:creator>
  <cp:lastModifiedBy>Administrator</cp:lastModifiedBy>
  <cp:revision>3</cp:revision>
  <dcterms:created xsi:type="dcterms:W3CDTF">2015-05-27T03:08:00Z</dcterms:created>
  <dcterms:modified xsi:type="dcterms:W3CDTF">2015-05-27T03:15:00Z</dcterms:modified>
</cp:coreProperties>
</file>